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66D1D" w14:textId="77777777" w:rsidR="00032264" w:rsidRDefault="00232ACC" w:rsidP="00032264">
      <w:r>
        <w:t xml:space="preserve">       </w:t>
      </w:r>
    </w:p>
    <w:p w14:paraId="65F4AFF3" w14:textId="77777777" w:rsidR="00232ACC" w:rsidRPr="009D08C2" w:rsidRDefault="001A0A09" w:rsidP="001A0A0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Konverzace v anglickém jazyce 1</w:t>
      </w:r>
    </w:p>
    <w:p w14:paraId="770EE2E1" w14:textId="77777777" w:rsidR="00B731E6" w:rsidRPr="009D08C2" w:rsidRDefault="00B731E6" w:rsidP="00032264">
      <w:pPr>
        <w:rPr>
          <w:b/>
          <w:sz w:val="26"/>
          <w:szCs w:val="26"/>
        </w:rPr>
      </w:pPr>
      <w:r w:rsidRPr="009D08C2">
        <w:rPr>
          <w:b/>
          <w:sz w:val="26"/>
          <w:szCs w:val="26"/>
        </w:rPr>
        <w:t xml:space="preserve">         (3. a 4. </w:t>
      </w:r>
      <w:r w:rsidR="009D08C2" w:rsidRPr="009D08C2">
        <w:rPr>
          <w:b/>
          <w:sz w:val="26"/>
          <w:szCs w:val="26"/>
        </w:rPr>
        <w:t>r</w:t>
      </w:r>
      <w:r w:rsidRPr="009D08C2">
        <w:rPr>
          <w:b/>
          <w:sz w:val="26"/>
          <w:szCs w:val="26"/>
        </w:rPr>
        <w:t xml:space="preserve">očník čtyřletého studia, 7. </w:t>
      </w:r>
      <w:r w:rsidR="009D08C2" w:rsidRPr="009D08C2">
        <w:rPr>
          <w:b/>
          <w:sz w:val="26"/>
          <w:szCs w:val="26"/>
        </w:rPr>
        <w:t>a</w:t>
      </w:r>
      <w:r w:rsidRPr="009D08C2">
        <w:rPr>
          <w:b/>
          <w:sz w:val="26"/>
          <w:szCs w:val="26"/>
        </w:rPr>
        <w:t xml:space="preserve"> 8. ročník osmiletého studia, 2 hodiny týdně) </w:t>
      </w:r>
    </w:p>
    <w:p w14:paraId="1122B745" w14:textId="77777777" w:rsidR="00032264" w:rsidRPr="003445D3" w:rsidRDefault="00032264" w:rsidP="00032264"/>
    <w:p w14:paraId="7BDD8A56" w14:textId="77777777" w:rsidR="00321988" w:rsidRDefault="00246B42" w:rsidP="00032264">
      <w:pPr>
        <w:rPr>
          <w:b/>
        </w:rPr>
      </w:pPr>
      <w:r w:rsidRPr="00246B42">
        <w:rPr>
          <w:b/>
        </w:rPr>
        <w:t xml:space="preserve">Stručná charakteristika volitelného předmětu </w:t>
      </w:r>
    </w:p>
    <w:p w14:paraId="7D10EEE3" w14:textId="77777777" w:rsidR="00246B42" w:rsidRDefault="00246B42" w:rsidP="00032264">
      <w:pPr>
        <w:rPr>
          <w:b/>
        </w:rPr>
      </w:pPr>
    </w:p>
    <w:p w14:paraId="0DA97F2B" w14:textId="3ED6E0ED" w:rsidR="004A2FAD" w:rsidRDefault="001A0A09" w:rsidP="00E80894">
      <w:pPr>
        <w:jc w:val="both"/>
      </w:pPr>
      <w:r>
        <w:t>Konverzace v anglickém jazyce</w:t>
      </w:r>
      <w:r w:rsidR="007507A2" w:rsidRPr="007507A2">
        <w:t xml:space="preserve"> </w:t>
      </w:r>
      <w:r w:rsidR="007507A2">
        <w:t xml:space="preserve">je součástí celkové koncepce výuky anglického jazyka a je </w:t>
      </w:r>
      <w:r w:rsidR="009A0218">
        <w:t>přípravou k maturitní zkoušce</w:t>
      </w:r>
      <w:r w:rsidR="004A2FAD">
        <w:t xml:space="preserve">. </w:t>
      </w:r>
      <w:r w:rsidR="001A167A">
        <w:t xml:space="preserve">Prohlubuje učivo předmětu </w:t>
      </w:r>
      <w:r w:rsidR="001A167A" w:rsidRPr="00C02F0F">
        <w:rPr>
          <w:i/>
        </w:rPr>
        <w:t>Anglický jazyk</w:t>
      </w:r>
      <w:r w:rsidR="001A167A">
        <w:t xml:space="preserve"> </w:t>
      </w:r>
      <w:r w:rsidR="00C02F0F">
        <w:t xml:space="preserve">pro 1. </w:t>
      </w:r>
      <w:r w:rsidR="008C2BCA">
        <w:t>až</w:t>
      </w:r>
      <w:r w:rsidR="00C02F0F">
        <w:t xml:space="preserve"> 4. </w:t>
      </w:r>
      <w:r w:rsidR="00CF5280">
        <w:t>r</w:t>
      </w:r>
      <w:r w:rsidR="00C02F0F">
        <w:t>očník čtyřletého studia a</w:t>
      </w:r>
      <w:r w:rsidR="00CF04D8">
        <w:t> </w:t>
      </w:r>
      <w:r w:rsidR="00C02F0F">
        <w:t>5.</w:t>
      </w:r>
      <w:r w:rsidR="008C2BCA">
        <w:t xml:space="preserve"> až </w:t>
      </w:r>
      <w:r w:rsidR="00C02F0F">
        <w:t>8.</w:t>
      </w:r>
      <w:r w:rsidR="008C2BCA">
        <w:t> </w:t>
      </w:r>
      <w:r w:rsidR="00CF5280">
        <w:t>r</w:t>
      </w:r>
      <w:r w:rsidR="00C02F0F">
        <w:t xml:space="preserve">očník osmiletého studia. </w:t>
      </w:r>
      <w:r w:rsidR="00350B14">
        <w:t xml:space="preserve">Klade důraz na rozšíření </w:t>
      </w:r>
      <w:r w:rsidR="00891391">
        <w:t xml:space="preserve">všech jazykových dovedností, </w:t>
      </w:r>
      <w:r w:rsidR="00350B14">
        <w:t xml:space="preserve">slovní zásoby, </w:t>
      </w:r>
      <w:r w:rsidR="008C2BCA">
        <w:t xml:space="preserve">porozumění poslechu, </w:t>
      </w:r>
      <w:r w:rsidR="00350B14">
        <w:t xml:space="preserve">zvládnutí běžné frazeologie </w:t>
      </w:r>
      <w:r w:rsidR="004034FE">
        <w:t xml:space="preserve">a rozvoj komunikačních </w:t>
      </w:r>
      <w:r w:rsidR="00AF4A99">
        <w:t>schopností.</w:t>
      </w:r>
      <w:r w:rsidR="004034FE">
        <w:t xml:space="preserve"> </w:t>
      </w:r>
      <w:r w:rsidR="00F5037E">
        <w:t>Rozvíjí</w:t>
      </w:r>
      <w:r w:rsidR="00EF51D6">
        <w:t xml:space="preserve"> zejména</w:t>
      </w:r>
      <w:r w:rsidR="004B2FB5">
        <w:t xml:space="preserve"> samostatný ústní projev a</w:t>
      </w:r>
      <w:r w:rsidR="008C2BCA">
        <w:t> </w:t>
      </w:r>
      <w:r w:rsidR="004B2FB5">
        <w:t>interakční dovednost</w:t>
      </w:r>
      <w:r w:rsidR="006A5D60">
        <w:t>i</w:t>
      </w:r>
      <w:r w:rsidR="006F776A">
        <w:t xml:space="preserve"> </w:t>
      </w:r>
      <w:r w:rsidR="009A0218">
        <w:t>a </w:t>
      </w:r>
      <w:r w:rsidR="00EF51D6">
        <w:t>současně vede žáka k</w:t>
      </w:r>
      <w:r w:rsidR="00DB4522">
        <w:t> </w:t>
      </w:r>
      <w:r w:rsidR="00EF51D6">
        <w:t>práci s</w:t>
      </w:r>
      <w:r w:rsidR="008C2BCA">
        <w:t> </w:t>
      </w:r>
      <w:r w:rsidR="00EF51D6">
        <w:t>informacemi</w:t>
      </w:r>
      <w:r w:rsidR="008C2BCA">
        <w:t xml:space="preserve"> v souladu s přípravou na ústní část maturitní zkoušky a s cílem vytvoření celkové komunikační kompetence</w:t>
      </w:r>
      <w:r w:rsidR="006A5D60">
        <w:t>. Náplní učiva jsou vš</w:t>
      </w:r>
      <w:r w:rsidR="00106104">
        <w:t>eobecná</w:t>
      </w:r>
      <w:r w:rsidR="00033291">
        <w:t xml:space="preserve"> konverzační témata</w:t>
      </w:r>
      <w:r w:rsidR="006A5D60">
        <w:t xml:space="preserve"> </w:t>
      </w:r>
      <w:r w:rsidR="00595B96">
        <w:t>a</w:t>
      </w:r>
      <w:r w:rsidR="008F0483">
        <w:t xml:space="preserve"> </w:t>
      </w:r>
      <w:r w:rsidR="00595B96">
        <w:t>běžn</w:t>
      </w:r>
      <w:r w:rsidR="00C078E3">
        <w:t>é</w:t>
      </w:r>
      <w:r w:rsidR="00595B96">
        <w:t xml:space="preserve"> ko</w:t>
      </w:r>
      <w:r w:rsidR="00CF2806">
        <w:t>munikační situac</w:t>
      </w:r>
      <w:r w:rsidR="00401FA8">
        <w:t>e</w:t>
      </w:r>
      <w:r w:rsidR="00131B2F">
        <w:t xml:space="preserve"> </w:t>
      </w:r>
      <w:r w:rsidR="00CF2806">
        <w:t xml:space="preserve">stejně jako témata specifická, která se zaměřují na reálie anglicky mluvících zemí </w:t>
      </w:r>
      <w:r w:rsidR="000020CF">
        <w:t>a literaturu a</w:t>
      </w:r>
      <w:r w:rsidR="007E3E30">
        <w:t> </w:t>
      </w:r>
      <w:r w:rsidR="000020CF">
        <w:t xml:space="preserve">převažují v závěrečném ročníku. </w:t>
      </w:r>
      <w:r w:rsidR="00752201">
        <w:t xml:space="preserve">Současně </w:t>
      </w:r>
      <w:r w:rsidR="004B16A6">
        <w:t xml:space="preserve">se žáci učí </w:t>
      </w:r>
      <w:r w:rsidR="009042F5">
        <w:t>efektivně</w:t>
      </w:r>
      <w:r w:rsidR="00B0229C">
        <w:t xml:space="preserve"> zpracovávat úkoly z různých materiálů, reprodukovat a získávat informace ze zvukových</w:t>
      </w:r>
      <w:r w:rsidR="00DC44FA">
        <w:t xml:space="preserve"> nahrávek</w:t>
      </w:r>
      <w:r w:rsidR="00B0229C">
        <w:t>, písemných, audiovizuálních a</w:t>
      </w:r>
      <w:r w:rsidR="00CF04D8">
        <w:t> </w:t>
      </w:r>
      <w:r w:rsidR="00B0229C">
        <w:t>interaktivních zdrojů,</w:t>
      </w:r>
      <w:r w:rsidR="00B0229C" w:rsidRPr="00A15FCB">
        <w:t xml:space="preserve"> </w:t>
      </w:r>
      <w:r w:rsidR="00B0229C">
        <w:t>a rozvíjet tak porozumění v dané situaci a svůj ústní a psaný projev</w:t>
      </w:r>
      <w:r w:rsidR="00891391">
        <w:t>.</w:t>
      </w:r>
      <w:r w:rsidR="000D3F07">
        <w:t xml:space="preserve"> </w:t>
      </w:r>
      <w:r w:rsidR="004B16A6">
        <w:t xml:space="preserve"> </w:t>
      </w:r>
    </w:p>
    <w:p w14:paraId="3A803C1C" w14:textId="77777777" w:rsidR="008C2BCA" w:rsidRDefault="008C2BCA" w:rsidP="00E80894">
      <w:pPr>
        <w:jc w:val="both"/>
      </w:pPr>
    </w:p>
    <w:p w14:paraId="648ECD72" w14:textId="77777777" w:rsidR="008C2BCA" w:rsidRDefault="008C2BCA" w:rsidP="00E80894">
      <w:pPr>
        <w:jc w:val="both"/>
      </w:pPr>
      <w:r>
        <w:t>Cílem předmětu je tedy naučit žáka komunikaci v cizím jazyce v různých životních situacích, vyjadřovat svá stanoviska a názory</w:t>
      </w:r>
      <w:r w:rsidRPr="00CF04D8">
        <w:t xml:space="preserve">; </w:t>
      </w:r>
      <w:r>
        <w:t>má mu též pomoci lépe formulovat projevy mluvené i psané</w:t>
      </w:r>
      <w:r w:rsidR="00891391">
        <w:t>.</w:t>
      </w:r>
    </w:p>
    <w:p w14:paraId="556C6EFF" w14:textId="77777777" w:rsidR="00401FA8" w:rsidRDefault="00401FA8" w:rsidP="00032264"/>
    <w:p w14:paraId="3BEB0BA5" w14:textId="77777777" w:rsidR="00041938" w:rsidRDefault="00041938" w:rsidP="00032264"/>
    <w:p w14:paraId="432A9F12" w14:textId="77777777" w:rsidR="00401FA8" w:rsidRDefault="00401FA8" w:rsidP="00136059">
      <w:pPr>
        <w:jc w:val="both"/>
        <w:rPr>
          <w:b/>
        </w:rPr>
      </w:pPr>
      <w:r w:rsidRPr="00DE2A87">
        <w:rPr>
          <w:b/>
        </w:rPr>
        <w:t xml:space="preserve">Profilová část maturitní </w:t>
      </w:r>
      <w:r w:rsidR="00DE2A87" w:rsidRPr="00DE2A87">
        <w:rPr>
          <w:b/>
        </w:rPr>
        <w:t xml:space="preserve">zkoušky </w:t>
      </w:r>
    </w:p>
    <w:p w14:paraId="55253F1E" w14:textId="77777777" w:rsidR="000B04EF" w:rsidRDefault="000B04EF" w:rsidP="00032264">
      <w:pPr>
        <w:rPr>
          <w:b/>
        </w:rPr>
      </w:pPr>
    </w:p>
    <w:p w14:paraId="10F349FA" w14:textId="77777777" w:rsidR="00F03266" w:rsidRPr="00B0229C" w:rsidRDefault="001711B5" w:rsidP="00B0229C">
      <w:pPr>
        <w:jc w:val="both"/>
      </w:pPr>
      <w:bookmarkStart w:id="0" w:name="_Hlk53989108"/>
      <w:r w:rsidRPr="000B04EF">
        <w:t xml:space="preserve">Maturitní zkouška z anglického jazyka v profilové části maturitní zkoušky </w:t>
      </w:r>
      <w:r w:rsidR="000B04EF">
        <w:t xml:space="preserve">se bude konat </w:t>
      </w:r>
      <w:r w:rsidR="00B0229C">
        <w:t>písemnou a</w:t>
      </w:r>
      <w:r w:rsidR="00CF04D8">
        <w:t> </w:t>
      </w:r>
      <w:r w:rsidR="000B04EF">
        <w:t xml:space="preserve">ústní formou a bude </w:t>
      </w:r>
      <w:r w:rsidR="00041938">
        <w:t xml:space="preserve">u </w:t>
      </w:r>
      <w:r w:rsidR="000B04EF">
        <w:t xml:space="preserve">ní </w:t>
      </w:r>
      <w:r w:rsidR="00041938">
        <w:t xml:space="preserve">požadována znalost učiva </w:t>
      </w:r>
      <w:r w:rsidR="001E5B17">
        <w:t xml:space="preserve">předmětu </w:t>
      </w:r>
      <w:r w:rsidR="001A0A09">
        <w:rPr>
          <w:i/>
        </w:rPr>
        <w:t>K</w:t>
      </w:r>
      <w:r w:rsidR="00E40B8E" w:rsidRPr="00E40B8E">
        <w:rPr>
          <w:i/>
        </w:rPr>
        <w:t>onverzac</w:t>
      </w:r>
      <w:r w:rsidR="001A0A09">
        <w:rPr>
          <w:i/>
        </w:rPr>
        <w:t>e v anglickém jazyce 1</w:t>
      </w:r>
      <w:r w:rsidR="00E40B8E">
        <w:rPr>
          <w:i/>
        </w:rPr>
        <w:t xml:space="preserve"> </w:t>
      </w:r>
      <w:r w:rsidR="00712988">
        <w:t xml:space="preserve">v návaznosti na obsah učiva předmětu </w:t>
      </w:r>
      <w:r w:rsidR="00712988" w:rsidRPr="00712988">
        <w:rPr>
          <w:i/>
        </w:rPr>
        <w:t>Anglický jazyk</w:t>
      </w:r>
      <w:r w:rsidR="00B0229C">
        <w:t xml:space="preserve">. </w:t>
      </w:r>
    </w:p>
    <w:bookmarkEnd w:id="0"/>
    <w:p w14:paraId="6069BAC2" w14:textId="77777777" w:rsidR="00560604" w:rsidRDefault="00DC44FA" w:rsidP="008F63B9">
      <w:r w:rsidRPr="00346968">
        <w:rPr>
          <w:i/>
          <w:iCs/>
        </w:rPr>
        <w:t xml:space="preserve">Konverzace </w:t>
      </w:r>
      <w:r w:rsidR="00346968" w:rsidRPr="00346968">
        <w:rPr>
          <w:i/>
          <w:iCs/>
        </w:rPr>
        <w:t>v anglickém jazyce 1</w:t>
      </w:r>
      <w:r w:rsidR="00346968">
        <w:t xml:space="preserve"> prohlubuje veškeré dovednosti potřebné ke složení didaktického testu, který je součástí společné části maturitní zkoušky.</w:t>
      </w:r>
    </w:p>
    <w:p w14:paraId="0293DEBD" w14:textId="77777777" w:rsidR="00560604" w:rsidRDefault="00560604" w:rsidP="008F63B9"/>
    <w:p w14:paraId="7DD4A889" w14:textId="77777777" w:rsidR="00BC2DA5" w:rsidRDefault="00BC2DA5" w:rsidP="00BC2DA5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Výchovné a vzdělávací strategie:</w:t>
      </w:r>
    </w:p>
    <w:p w14:paraId="719182FF" w14:textId="77777777" w:rsidR="00BC2DA5" w:rsidRDefault="00BC2DA5" w:rsidP="00BC2DA5">
      <w:pPr>
        <w:ind w:left="567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Kompetence žáků jsou shodné s kompetencemi předmětu Anglický jazyk.</w:t>
      </w:r>
    </w:p>
    <w:p w14:paraId="758DA26B" w14:textId="77777777" w:rsidR="00BC2DA5" w:rsidRDefault="00BC2DA5" w:rsidP="00BC2DA5">
      <w:pPr>
        <w:ind w:left="567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7D251410" w14:textId="77777777" w:rsidR="00BC2DA5" w:rsidRDefault="00BC2DA5" w:rsidP="00BC2DA5">
      <w:pPr>
        <w:ind w:left="567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3D0394D1" w14:textId="77777777" w:rsidR="00BC2DA5" w:rsidRPr="00A44D0A" w:rsidRDefault="00BC2DA5" w:rsidP="008F63B9">
      <w:pPr>
        <w:sectPr w:rsidR="00BC2DA5" w:rsidRPr="00A44D0A" w:rsidSect="00BC2DA5">
          <w:headerReference w:type="default" r:id="rId7"/>
          <w:footerReference w:type="default" r:id="rId8"/>
          <w:pgSz w:w="11906" w:h="16838"/>
          <w:pgMar w:top="1134" w:right="1021" w:bottom="1361" w:left="1021" w:header="709" w:footer="709" w:gutter="0"/>
          <w:cols w:space="708"/>
          <w:docGrid w:linePitch="360"/>
        </w:sectPr>
      </w:pPr>
    </w:p>
    <w:tbl>
      <w:tblPr>
        <w:tblW w:w="145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648"/>
        <w:gridCol w:w="5556"/>
        <w:gridCol w:w="4444"/>
        <w:gridCol w:w="3919"/>
      </w:tblGrid>
      <w:tr w:rsidR="0061050C" w:rsidRPr="00617B33" w14:paraId="147EF70C" w14:textId="77777777" w:rsidTr="00656328">
        <w:trPr>
          <w:cantSplit/>
        </w:trPr>
        <w:tc>
          <w:tcPr>
            <w:tcW w:w="648" w:type="dxa"/>
            <w:tcBorders>
              <w:right w:val="double" w:sz="4" w:space="0" w:color="auto"/>
            </w:tcBorders>
            <w:vAlign w:val="center"/>
          </w:tcPr>
          <w:p w14:paraId="4D70F71B" w14:textId="77777777" w:rsidR="0061050C" w:rsidRPr="00617B33" w:rsidRDefault="0061050C" w:rsidP="00AC6DF0">
            <w:pPr>
              <w:rPr>
                <w:b/>
                <w:sz w:val="20"/>
                <w:szCs w:val="20"/>
              </w:rPr>
            </w:pPr>
            <w:r w:rsidRPr="00617B33">
              <w:rPr>
                <w:b/>
                <w:sz w:val="20"/>
                <w:szCs w:val="20"/>
              </w:rPr>
              <w:lastRenderedPageBreak/>
              <w:t>Roč.</w:t>
            </w:r>
          </w:p>
          <w:p w14:paraId="01C4B735" w14:textId="77777777" w:rsidR="0061050C" w:rsidRPr="00617B33" w:rsidRDefault="0061050C" w:rsidP="00AC6DF0">
            <w:pPr>
              <w:rPr>
                <w:b/>
                <w:sz w:val="20"/>
                <w:szCs w:val="20"/>
              </w:rPr>
            </w:pPr>
            <w:r w:rsidRPr="00617B33">
              <w:rPr>
                <w:b/>
                <w:sz w:val="20"/>
                <w:szCs w:val="20"/>
              </w:rPr>
              <w:t xml:space="preserve"> 7./3.</w:t>
            </w:r>
          </w:p>
        </w:tc>
        <w:tc>
          <w:tcPr>
            <w:tcW w:w="5556" w:type="dxa"/>
            <w:vAlign w:val="center"/>
          </w:tcPr>
          <w:p w14:paraId="72B50B0C" w14:textId="77777777" w:rsidR="0061050C" w:rsidRPr="00617B33" w:rsidRDefault="0061050C" w:rsidP="00AC6DF0">
            <w:pPr>
              <w:jc w:val="center"/>
              <w:rPr>
                <w:b/>
                <w:sz w:val="20"/>
                <w:szCs w:val="20"/>
              </w:rPr>
            </w:pPr>
          </w:p>
          <w:p w14:paraId="2675BE4E" w14:textId="77777777" w:rsidR="0061050C" w:rsidRPr="00617B33" w:rsidRDefault="0061050C" w:rsidP="00AC6DF0">
            <w:pPr>
              <w:jc w:val="center"/>
              <w:rPr>
                <w:b/>
                <w:sz w:val="20"/>
                <w:szCs w:val="20"/>
              </w:rPr>
            </w:pPr>
            <w:r w:rsidRPr="00617B33">
              <w:rPr>
                <w:b/>
                <w:sz w:val="20"/>
                <w:szCs w:val="20"/>
              </w:rPr>
              <w:t>VÝSTUP</w:t>
            </w:r>
          </w:p>
          <w:p w14:paraId="0E1272F5" w14:textId="77777777" w:rsidR="0061050C" w:rsidRPr="00617B33" w:rsidRDefault="0061050C" w:rsidP="00AC6DF0">
            <w:pPr>
              <w:rPr>
                <w:b/>
                <w:sz w:val="20"/>
                <w:szCs w:val="20"/>
              </w:rPr>
            </w:pPr>
            <w:r w:rsidRPr="00617B33">
              <w:rPr>
                <w:b/>
                <w:sz w:val="20"/>
                <w:szCs w:val="20"/>
              </w:rPr>
              <w:t>Žák:</w:t>
            </w:r>
          </w:p>
        </w:tc>
        <w:tc>
          <w:tcPr>
            <w:tcW w:w="4444" w:type="dxa"/>
            <w:vAlign w:val="center"/>
          </w:tcPr>
          <w:p w14:paraId="74D0D274" w14:textId="77777777" w:rsidR="0061050C" w:rsidRPr="00617B33" w:rsidRDefault="0061050C" w:rsidP="00AC6DF0">
            <w:pPr>
              <w:jc w:val="center"/>
              <w:rPr>
                <w:b/>
                <w:sz w:val="20"/>
                <w:szCs w:val="20"/>
              </w:rPr>
            </w:pPr>
            <w:r w:rsidRPr="00617B33">
              <w:rPr>
                <w:b/>
                <w:sz w:val="20"/>
                <w:szCs w:val="20"/>
              </w:rPr>
              <w:t>UČIVO</w:t>
            </w:r>
          </w:p>
        </w:tc>
        <w:tc>
          <w:tcPr>
            <w:tcW w:w="3919" w:type="dxa"/>
            <w:vAlign w:val="center"/>
          </w:tcPr>
          <w:p w14:paraId="0A26A7DA" w14:textId="77777777" w:rsidR="0061050C" w:rsidRPr="00617B33" w:rsidRDefault="0061050C" w:rsidP="00AC6D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MEZIPŘ</w:t>
            </w:r>
            <w:r w:rsidRPr="00617B33">
              <w:rPr>
                <w:b/>
                <w:sz w:val="20"/>
                <w:szCs w:val="20"/>
              </w:rPr>
              <w:t>EDMĚTOVÉ VZTAHY,</w:t>
            </w:r>
          </w:p>
          <w:p w14:paraId="0802057B" w14:textId="77777777" w:rsidR="0061050C" w:rsidRPr="00617B33" w:rsidRDefault="0061050C" w:rsidP="0061050C">
            <w:pPr>
              <w:jc w:val="center"/>
              <w:rPr>
                <w:b/>
                <w:sz w:val="20"/>
                <w:szCs w:val="20"/>
              </w:rPr>
            </w:pPr>
            <w:r w:rsidRPr="00617B33">
              <w:rPr>
                <w:b/>
                <w:sz w:val="20"/>
                <w:szCs w:val="20"/>
              </w:rPr>
              <w:t>PRŮŘEZOVÁ TÉMATA,</w:t>
            </w:r>
          </w:p>
          <w:p w14:paraId="5098E466" w14:textId="77777777" w:rsidR="0061050C" w:rsidRPr="00617B33" w:rsidRDefault="0061050C" w:rsidP="0061050C">
            <w:pPr>
              <w:jc w:val="center"/>
              <w:rPr>
                <w:b/>
                <w:sz w:val="20"/>
                <w:szCs w:val="20"/>
              </w:rPr>
            </w:pPr>
            <w:r w:rsidRPr="00617B33">
              <w:rPr>
                <w:b/>
                <w:sz w:val="20"/>
                <w:szCs w:val="20"/>
              </w:rPr>
              <w:t>POZNÁMKY</w:t>
            </w:r>
          </w:p>
        </w:tc>
      </w:tr>
      <w:tr w:rsidR="00656328" w:rsidRPr="00617B33" w14:paraId="7E44DAD0" w14:textId="77777777" w:rsidTr="00BC2DA5">
        <w:trPr>
          <w:cantSplit/>
          <w:trHeight w:val="7370"/>
        </w:trPr>
        <w:tc>
          <w:tcPr>
            <w:tcW w:w="648" w:type="dxa"/>
            <w:tcBorders>
              <w:right w:val="double" w:sz="4" w:space="0" w:color="auto"/>
            </w:tcBorders>
            <w:vAlign w:val="center"/>
          </w:tcPr>
          <w:p w14:paraId="65D8409A" w14:textId="77777777" w:rsidR="00656328" w:rsidRPr="00617B33" w:rsidRDefault="00656328" w:rsidP="00AC6D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56" w:type="dxa"/>
          </w:tcPr>
          <w:p w14:paraId="34334B75" w14:textId="77777777" w:rsidR="00656328" w:rsidRPr="00BC2DA5" w:rsidRDefault="00656328" w:rsidP="00F92EC4">
            <w:pPr>
              <w:pStyle w:val="Odstavecseseznamem"/>
              <w:ind w:left="0"/>
              <w:rPr>
                <w:b/>
                <w:sz w:val="18"/>
                <w:szCs w:val="18"/>
              </w:rPr>
            </w:pPr>
            <w:r w:rsidRPr="00BC2DA5">
              <w:rPr>
                <w:b/>
                <w:sz w:val="18"/>
                <w:szCs w:val="18"/>
              </w:rPr>
              <w:t xml:space="preserve">Poslech </w:t>
            </w:r>
          </w:p>
          <w:p w14:paraId="2EE2967B" w14:textId="77777777" w:rsidR="00656328" w:rsidRPr="00BC2DA5" w:rsidRDefault="00656328" w:rsidP="0061050C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 xml:space="preserve">rozumí i delšímu souvislému projevu </w:t>
            </w:r>
          </w:p>
          <w:p w14:paraId="45B3B165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 xml:space="preserve">identifikuje různé styly mluveného projevu </w:t>
            </w:r>
          </w:p>
          <w:p w14:paraId="19A938D3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>rozliší citové zabarvení</w:t>
            </w:r>
          </w:p>
          <w:p w14:paraId="0BF5B4EC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 xml:space="preserve">postihne různé názory a stanoviska </w:t>
            </w:r>
          </w:p>
          <w:p w14:paraId="6C2A7309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 xml:space="preserve">pochopí hlavní smysl autentické konverzace </w:t>
            </w:r>
          </w:p>
          <w:p w14:paraId="338C0E0A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>postihne specifické informace</w:t>
            </w:r>
          </w:p>
          <w:p w14:paraId="1F037385" w14:textId="77777777" w:rsidR="00656328" w:rsidRPr="00BC2DA5" w:rsidRDefault="00656328" w:rsidP="00AC6DF0">
            <w:pPr>
              <w:rPr>
                <w:b/>
                <w:sz w:val="18"/>
                <w:szCs w:val="18"/>
              </w:rPr>
            </w:pPr>
            <w:r w:rsidRPr="00BC2DA5">
              <w:rPr>
                <w:b/>
                <w:sz w:val="18"/>
                <w:szCs w:val="18"/>
              </w:rPr>
              <w:t>Čtení</w:t>
            </w:r>
          </w:p>
          <w:p w14:paraId="62737FA5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 xml:space="preserve">čte s porozuměním kratší či delší texty za účelem </w:t>
            </w:r>
          </w:p>
          <w:p w14:paraId="03F4BDFA" w14:textId="77777777" w:rsidR="00656328" w:rsidRPr="00BC2DA5" w:rsidRDefault="00656328" w:rsidP="00AC6DF0">
            <w:pPr>
              <w:ind w:left="454"/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 xml:space="preserve">sdělení obsahu nebo informace </w:t>
            </w:r>
          </w:p>
          <w:p w14:paraId="5F28DBE9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 xml:space="preserve">používá různé typy slovníků a informativní literatury </w:t>
            </w:r>
          </w:p>
          <w:p w14:paraId="3D896D69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 xml:space="preserve">vyhledá a shromáždí specifické informace </w:t>
            </w:r>
          </w:p>
          <w:p w14:paraId="5C3720F8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>odhadne význam neznámých výrazů</w:t>
            </w:r>
          </w:p>
          <w:p w14:paraId="49F8C367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>porozumí hlavním myšlenkám autentického textu</w:t>
            </w:r>
          </w:p>
          <w:p w14:paraId="676D232D" w14:textId="77777777" w:rsidR="00656328" w:rsidRPr="00BC2DA5" w:rsidRDefault="00656328" w:rsidP="00AC6DF0">
            <w:pPr>
              <w:rPr>
                <w:b/>
                <w:sz w:val="18"/>
                <w:szCs w:val="18"/>
              </w:rPr>
            </w:pPr>
            <w:r w:rsidRPr="00BC2DA5">
              <w:rPr>
                <w:b/>
                <w:sz w:val="18"/>
                <w:szCs w:val="18"/>
              </w:rPr>
              <w:t xml:space="preserve">Písemný projev </w:t>
            </w:r>
          </w:p>
          <w:p w14:paraId="60EB709A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 xml:space="preserve">je schopen sestavit kratší i delší sdělení na aktuální téma </w:t>
            </w:r>
          </w:p>
          <w:p w14:paraId="434BBC6E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 xml:space="preserve">umí napsat životopis, popis, postup, vyprávění </w:t>
            </w:r>
          </w:p>
          <w:p w14:paraId="4B88A4CC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 xml:space="preserve">dokáže vyhledat a písemně zpracovat informace k tématu </w:t>
            </w:r>
          </w:p>
          <w:p w14:paraId="542701F8" w14:textId="77777777" w:rsidR="00656328" w:rsidRPr="00BC2DA5" w:rsidRDefault="00656328" w:rsidP="00AC6DF0">
            <w:pPr>
              <w:rPr>
                <w:b/>
                <w:sz w:val="18"/>
                <w:szCs w:val="18"/>
              </w:rPr>
            </w:pPr>
            <w:r w:rsidRPr="00BC2DA5">
              <w:rPr>
                <w:b/>
                <w:sz w:val="18"/>
                <w:szCs w:val="18"/>
              </w:rPr>
              <w:t xml:space="preserve">Ústní projev </w:t>
            </w:r>
          </w:p>
          <w:p w14:paraId="77837B74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>sestaví souvislé sdělení v rámci probíraných témat</w:t>
            </w:r>
          </w:p>
          <w:p w14:paraId="0A2414B8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>popíše osobu, věc, místo, činnost, postup, událost, zkušenost</w:t>
            </w:r>
          </w:p>
          <w:p w14:paraId="253B88D3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 xml:space="preserve">popíše obrázek a srovná obrázky </w:t>
            </w:r>
          </w:p>
          <w:p w14:paraId="77FCC00B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 xml:space="preserve">dokáže reprodukovat text nebo poslech </w:t>
            </w:r>
          </w:p>
          <w:p w14:paraId="36606B72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 xml:space="preserve">vyjadřuje se foneticky správně s přirozenou intonací </w:t>
            </w:r>
          </w:p>
          <w:p w14:paraId="2C06BB39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>používá vhodnou slovní zásobu, gramatiku a PTN</w:t>
            </w:r>
          </w:p>
          <w:p w14:paraId="19494623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 xml:space="preserve">umí připravit prezentaci </w:t>
            </w:r>
          </w:p>
          <w:p w14:paraId="2B146AAF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>dovede vyjádřit a obhájit názor argumentací</w:t>
            </w:r>
          </w:p>
          <w:p w14:paraId="494D775E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 xml:space="preserve">komentuje sdělení </w:t>
            </w:r>
          </w:p>
          <w:p w14:paraId="3BE9290A" w14:textId="77777777" w:rsidR="00656328" w:rsidRPr="00BC2DA5" w:rsidRDefault="00656328" w:rsidP="00AC6DF0">
            <w:pPr>
              <w:rPr>
                <w:b/>
                <w:sz w:val="18"/>
                <w:szCs w:val="18"/>
              </w:rPr>
            </w:pPr>
            <w:r w:rsidRPr="00BC2DA5">
              <w:rPr>
                <w:b/>
                <w:sz w:val="18"/>
                <w:szCs w:val="18"/>
              </w:rPr>
              <w:t xml:space="preserve">Interaktivní řečové dovednosti </w:t>
            </w:r>
          </w:p>
          <w:p w14:paraId="7AD840F1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>osvojí si rozdíl mezi formálními a neformálními</w:t>
            </w:r>
          </w:p>
          <w:p w14:paraId="5540555C" w14:textId="77777777" w:rsidR="00656328" w:rsidRPr="00BC2DA5" w:rsidRDefault="00656328" w:rsidP="00AC6DF0">
            <w:pPr>
              <w:ind w:left="454"/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 xml:space="preserve">jazykovými prostředky </w:t>
            </w:r>
          </w:p>
          <w:p w14:paraId="20179559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 xml:space="preserve">umí správně používat jazykové funkce </w:t>
            </w:r>
          </w:p>
          <w:p w14:paraId="43C93287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 xml:space="preserve">reaguje adekvátně v komunikačních situacích </w:t>
            </w:r>
          </w:p>
          <w:p w14:paraId="18A42B8E" w14:textId="77777777" w:rsidR="00656328" w:rsidRPr="00617B33" w:rsidRDefault="00656328" w:rsidP="0061050C">
            <w:pPr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BC2DA5">
              <w:rPr>
                <w:sz w:val="18"/>
                <w:szCs w:val="18"/>
              </w:rPr>
              <w:t>je schopen zahájit, převzít a ukončit konverzaci</w:t>
            </w:r>
          </w:p>
        </w:tc>
        <w:tc>
          <w:tcPr>
            <w:tcW w:w="4444" w:type="dxa"/>
          </w:tcPr>
          <w:p w14:paraId="6D279723" w14:textId="77777777" w:rsidR="00656328" w:rsidRPr="007A0C2A" w:rsidRDefault="00656328" w:rsidP="00F92E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Témata a komunikační situace </w:t>
            </w:r>
          </w:p>
          <w:p w14:paraId="22DE0E88" w14:textId="77777777" w:rsidR="00656328" w:rsidRPr="007A0C2A" w:rsidRDefault="00656328" w:rsidP="0061050C">
            <w:pPr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  <w:r w:rsidRPr="007A0C2A">
              <w:rPr>
                <w:b/>
                <w:sz w:val="20"/>
                <w:szCs w:val="20"/>
              </w:rPr>
              <w:t>Osobní charakteristika</w:t>
            </w:r>
          </w:p>
          <w:p w14:paraId="3BE031C7" w14:textId="77777777" w:rsidR="00656328" w:rsidRPr="00617B33" w:rsidRDefault="00656328" w:rsidP="0061050C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A0C2A">
              <w:rPr>
                <w:b/>
                <w:sz w:val="20"/>
                <w:szCs w:val="20"/>
              </w:rPr>
              <w:t>Rodina</w:t>
            </w:r>
          </w:p>
          <w:p w14:paraId="22E265E1" w14:textId="77777777" w:rsidR="00656328" w:rsidRPr="00617B33" w:rsidRDefault="00656328" w:rsidP="0061050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56000">
              <w:rPr>
                <w:b/>
                <w:sz w:val="20"/>
                <w:szCs w:val="20"/>
              </w:rPr>
              <w:t>Domov a bydlení</w:t>
            </w:r>
          </w:p>
          <w:p w14:paraId="626B2042" w14:textId="77777777" w:rsidR="00656328" w:rsidRPr="00617B33" w:rsidRDefault="00656328" w:rsidP="0061050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56000">
              <w:rPr>
                <w:b/>
                <w:sz w:val="20"/>
                <w:szCs w:val="20"/>
              </w:rPr>
              <w:t>Město a venkov</w:t>
            </w:r>
          </w:p>
          <w:p w14:paraId="42C174AB" w14:textId="77777777" w:rsidR="00656328" w:rsidRPr="007A0C2A" w:rsidRDefault="00656328" w:rsidP="0061050C">
            <w:pPr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A56000">
              <w:rPr>
                <w:b/>
                <w:sz w:val="20"/>
                <w:szCs w:val="20"/>
              </w:rPr>
              <w:t>Počasí a roční období</w:t>
            </w:r>
          </w:p>
          <w:p w14:paraId="12A5A528" w14:textId="77777777" w:rsidR="00656328" w:rsidRPr="00617B33" w:rsidRDefault="00656328" w:rsidP="0061050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56000">
              <w:rPr>
                <w:b/>
                <w:sz w:val="20"/>
                <w:szCs w:val="20"/>
              </w:rPr>
              <w:t>Cestování a doprava</w:t>
            </w:r>
          </w:p>
          <w:p w14:paraId="77BDAB9F" w14:textId="77777777" w:rsidR="00656328" w:rsidRPr="00C410EA" w:rsidRDefault="00656328" w:rsidP="0061050C">
            <w:pPr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A56000">
              <w:rPr>
                <w:b/>
                <w:sz w:val="20"/>
                <w:szCs w:val="20"/>
              </w:rPr>
              <w:t>Sporty a hry</w:t>
            </w:r>
          </w:p>
          <w:p w14:paraId="426DE687" w14:textId="77777777" w:rsidR="00656328" w:rsidRPr="00617B33" w:rsidRDefault="00656328" w:rsidP="0061050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410EA">
              <w:rPr>
                <w:b/>
                <w:sz w:val="20"/>
                <w:szCs w:val="20"/>
              </w:rPr>
              <w:t>Volný čas</w:t>
            </w:r>
          </w:p>
          <w:p w14:paraId="0D3194F3" w14:textId="77777777" w:rsidR="00656328" w:rsidRPr="005D05D1" w:rsidRDefault="00656328" w:rsidP="0061050C">
            <w:pPr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5D05D1">
              <w:rPr>
                <w:b/>
                <w:sz w:val="20"/>
                <w:szCs w:val="20"/>
              </w:rPr>
              <w:t xml:space="preserve">Služby </w:t>
            </w:r>
          </w:p>
          <w:p w14:paraId="422BE1D4" w14:textId="77777777" w:rsidR="00656328" w:rsidRPr="00617B33" w:rsidRDefault="00656328" w:rsidP="0061050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D05D1">
              <w:rPr>
                <w:b/>
                <w:sz w:val="20"/>
                <w:szCs w:val="20"/>
              </w:rPr>
              <w:t>Jídlo a stravování</w:t>
            </w:r>
          </w:p>
          <w:p w14:paraId="28835AA8" w14:textId="77777777" w:rsidR="00656328" w:rsidRPr="00617B33" w:rsidRDefault="00656328" w:rsidP="0061050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D05D1">
              <w:rPr>
                <w:b/>
                <w:sz w:val="20"/>
                <w:szCs w:val="20"/>
              </w:rPr>
              <w:t>Nakupování a móda</w:t>
            </w:r>
          </w:p>
          <w:p w14:paraId="5239B44D" w14:textId="77777777" w:rsidR="00656328" w:rsidRPr="005D05D1" w:rsidRDefault="00656328" w:rsidP="0061050C">
            <w:pPr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5D05D1">
              <w:rPr>
                <w:b/>
                <w:sz w:val="20"/>
                <w:szCs w:val="20"/>
              </w:rPr>
              <w:t>Zdraví a lidské tělo</w:t>
            </w:r>
          </w:p>
          <w:p w14:paraId="0AC6BC93" w14:textId="77777777" w:rsidR="00656328" w:rsidRPr="00617B33" w:rsidRDefault="00656328" w:rsidP="0061050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D05D1">
              <w:rPr>
                <w:b/>
                <w:sz w:val="20"/>
                <w:szCs w:val="20"/>
              </w:rPr>
              <w:t>Média</w:t>
            </w:r>
          </w:p>
          <w:p w14:paraId="053D1BA3" w14:textId="77777777" w:rsidR="00656328" w:rsidRPr="00617B33" w:rsidRDefault="00656328" w:rsidP="0061050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D05D1">
              <w:rPr>
                <w:b/>
                <w:sz w:val="20"/>
                <w:szCs w:val="20"/>
              </w:rPr>
              <w:t>Ekologie</w:t>
            </w:r>
          </w:p>
          <w:p w14:paraId="1459F397" w14:textId="77777777" w:rsidR="00656328" w:rsidRPr="00A56000" w:rsidRDefault="00656328" w:rsidP="0061050C">
            <w:pPr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5D05D1">
              <w:rPr>
                <w:b/>
                <w:sz w:val="20"/>
                <w:szCs w:val="20"/>
              </w:rPr>
              <w:t>Práce a povolání</w:t>
            </w:r>
          </w:p>
          <w:p w14:paraId="59E2A43F" w14:textId="77777777" w:rsidR="001A0A09" w:rsidRPr="00C15BD0" w:rsidRDefault="00656328" w:rsidP="001A0A09">
            <w:pPr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5D05D1">
              <w:rPr>
                <w:b/>
                <w:sz w:val="20"/>
                <w:szCs w:val="20"/>
              </w:rPr>
              <w:t xml:space="preserve">Praha  </w:t>
            </w:r>
          </w:p>
          <w:p w14:paraId="66C3EE29" w14:textId="77777777" w:rsidR="001A0A09" w:rsidRPr="007A0C2A" w:rsidRDefault="001A0A09" w:rsidP="001A0A09">
            <w:pPr>
              <w:rPr>
                <w:b/>
                <w:sz w:val="20"/>
                <w:szCs w:val="20"/>
              </w:rPr>
            </w:pPr>
          </w:p>
        </w:tc>
        <w:tc>
          <w:tcPr>
            <w:tcW w:w="3919" w:type="dxa"/>
          </w:tcPr>
          <w:p w14:paraId="05947C9B" w14:textId="77777777" w:rsidR="00656328" w:rsidRPr="00346249" w:rsidRDefault="00656328" w:rsidP="00AC6DF0">
            <w:pPr>
              <w:rPr>
                <w:b/>
                <w:sz w:val="20"/>
                <w:szCs w:val="20"/>
              </w:rPr>
            </w:pPr>
            <w:r w:rsidRPr="00346249">
              <w:rPr>
                <w:b/>
                <w:sz w:val="20"/>
                <w:szCs w:val="20"/>
              </w:rPr>
              <w:t>OSV (</w:t>
            </w:r>
            <w:r>
              <w:rPr>
                <w:b/>
                <w:sz w:val="20"/>
                <w:szCs w:val="20"/>
              </w:rPr>
              <w:t>P</w:t>
            </w:r>
            <w:r w:rsidRPr="00346249">
              <w:rPr>
                <w:b/>
                <w:sz w:val="20"/>
                <w:szCs w:val="20"/>
              </w:rPr>
              <w:t xml:space="preserve">oznávání a rozvoj </w:t>
            </w:r>
          </w:p>
          <w:p w14:paraId="2C7CF464" w14:textId="77777777" w:rsidR="00656328" w:rsidRPr="00346249" w:rsidRDefault="00656328" w:rsidP="00AC6DF0">
            <w:pPr>
              <w:rPr>
                <w:b/>
                <w:sz w:val="20"/>
                <w:szCs w:val="20"/>
              </w:rPr>
            </w:pPr>
            <w:r w:rsidRPr="00346249">
              <w:rPr>
                <w:b/>
                <w:sz w:val="20"/>
                <w:szCs w:val="20"/>
              </w:rPr>
              <w:t>vlastní osobnosti)</w:t>
            </w:r>
          </w:p>
          <w:p w14:paraId="50B86F01" w14:textId="77777777" w:rsidR="00656328" w:rsidRPr="003C2144" w:rsidRDefault="00656328" w:rsidP="00AC6DF0">
            <w:pPr>
              <w:rPr>
                <w:b/>
                <w:sz w:val="20"/>
                <w:szCs w:val="20"/>
              </w:rPr>
            </w:pPr>
            <w:r w:rsidRPr="003C2144">
              <w:rPr>
                <w:b/>
                <w:sz w:val="20"/>
                <w:szCs w:val="20"/>
              </w:rPr>
              <w:t xml:space="preserve">OSV </w:t>
            </w:r>
            <w:r>
              <w:rPr>
                <w:b/>
                <w:sz w:val="20"/>
                <w:szCs w:val="20"/>
              </w:rPr>
              <w:t>(S</w:t>
            </w:r>
            <w:r w:rsidRPr="003C2144">
              <w:rPr>
                <w:b/>
                <w:sz w:val="20"/>
                <w:szCs w:val="20"/>
              </w:rPr>
              <w:t>ociální komunikace</w:t>
            </w:r>
            <w:r>
              <w:rPr>
                <w:b/>
                <w:sz w:val="20"/>
                <w:szCs w:val="20"/>
              </w:rPr>
              <w:t>)</w:t>
            </w:r>
            <w:r w:rsidRPr="003C2144">
              <w:rPr>
                <w:b/>
                <w:sz w:val="20"/>
                <w:szCs w:val="20"/>
              </w:rPr>
              <w:t xml:space="preserve"> </w:t>
            </w:r>
          </w:p>
          <w:p w14:paraId="4E874890" w14:textId="77777777" w:rsidR="00656328" w:rsidRPr="00795FD0" w:rsidRDefault="00656328" w:rsidP="00AC6DF0">
            <w:pPr>
              <w:rPr>
                <w:sz w:val="20"/>
                <w:szCs w:val="20"/>
              </w:rPr>
            </w:pPr>
            <w:r w:rsidRPr="00DE3B1B">
              <w:rPr>
                <w:b/>
                <w:sz w:val="20"/>
                <w:szCs w:val="20"/>
              </w:rPr>
              <w:t>VEG (Žijeme v Evropě</w:t>
            </w:r>
          </w:p>
          <w:p w14:paraId="36F795ED" w14:textId="77777777" w:rsidR="00656328" w:rsidRPr="00F856A1" w:rsidRDefault="00656328" w:rsidP="00AC6DF0">
            <w:pPr>
              <w:rPr>
                <w:b/>
                <w:sz w:val="20"/>
                <w:szCs w:val="20"/>
              </w:rPr>
            </w:pPr>
            <w:r w:rsidRPr="00FA4870">
              <w:rPr>
                <w:b/>
                <w:sz w:val="20"/>
                <w:szCs w:val="20"/>
              </w:rPr>
              <w:t>ENV (Člověk a životní prostředí)</w:t>
            </w:r>
          </w:p>
          <w:p w14:paraId="533F883A" w14:textId="77777777" w:rsidR="00656328" w:rsidRPr="009E4A3B" w:rsidRDefault="00656328" w:rsidP="00AC6DF0">
            <w:pPr>
              <w:rPr>
                <w:b/>
                <w:sz w:val="20"/>
                <w:szCs w:val="20"/>
              </w:rPr>
            </w:pPr>
            <w:r w:rsidRPr="009E4A3B">
              <w:rPr>
                <w:b/>
                <w:sz w:val="20"/>
                <w:szCs w:val="20"/>
              </w:rPr>
              <w:t>OSV (Žijeme v Evropě)</w:t>
            </w:r>
          </w:p>
          <w:p w14:paraId="4759FED3" w14:textId="77777777" w:rsidR="00656328" w:rsidRPr="003D5298" w:rsidRDefault="00240F0F" w:rsidP="00AC6DF0">
            <w:pPr>
              <w:rPr>
                <w:b/>
                <w:sz w:val="20"/>
                <w:szCs w:val="20"/>
              </w:rPr>
            </w:pPr>
            <w:r w:rsidRPr="009E4A3B">
              <w:rPr>
                <w:b/>
                <w:sz w:val="20"/>
                <w:szCs w:val="20"/>
              </w:rPr>
              <w:t>Ze</w:t>
            </w:r>
            <w:r>
              <w:rPr>
                <w:b/>
                <w:sz w:val="20"/>
                <w:szCs w:val="20"/>
              </w:rPr>
              <w:t xml:space="preserve"> – poznatky</w:t>
            </w:r>
            <w:r w:rsidR="00656328">
              <w:rPr>
                <w:sz w:val="20"/>
                <w:szCs w:val="20"/>
              </w:rPr>
              <w:t xml:space="preserve"> o cizích zemí</w:t>
            </w:r>
          </w:p>
          <w:p w14:paraId="6291B1C0" w14:textId="77777777" w:rsidR="00656328" w:rsidRPr="003D5298" w:rsidRDefault="00656328" w:rsidP="00AC6DF0">
            <w:pPr>
              <w:rPr>
                <w:b/>
                <w:sz w:val="20"/>
                <w:szCs w:val="20"/>
              </w:rPr>
            </w:pPr>
            <w:r w:rsidRPr="003D5298">
              <w:rPr>
                <w:b/>
                <w:sz w:val="20"/>
                <w:szCs w:val="20"/>
              </w:rPr>
              <w:t xml:space="preserve">OSV (Poznávání a rozvoj vlastní </w:t>
            </w:r>
          </w:p>
          <w:p w14:paraId="0A5D0F6F" w14:textId="77777777" w:rsidR="00656328" w:rsidRPr="003D5298" w:rsidRDefault="00656328" w:rsidP="00AC6DF0">
            <w:pPr>
              <w:rPr>
                <w:b/>
                <w:sz w:val="20"/>
                <w:szCs w:val="20"/>
              </w:rPr>
            </w:pPr>
            <w:r w:rsidRPr="003D5298">
              <w:rPr>
                <w:b/>
                <w:sz w:val="20"/>
                <w:szCs w:val="20"/>
              </w:rPr>
              <w:t>osobnosti)</w:t>
            </w:r>
          </w:p>
          <w:p w14:paraId="2F25D264" w14:textId="77777777" w:rsidR="00656328" w:rsidRPr="00834A5A" w:rsidRDefault="00656328" w:rsidP="00AC6DF0">
            <w:pPr>
              <w:rPr>
                <w:sz w:val="20"/>
                <w:szCs w:val="20"/>
              </w:rPr>
            </w:pPr>
            <w:r w:rsidRPr="00033D1C">
              <w:rPr>
                <w:b/>
                <w:sz w:val="20"/>
                <w:szCs w:val="20"/>
              </w:rPr>
              <w:t>VEG (Žijeme v Evropě)</w:t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</w:p>
          <w:p w14:paraId="59052197" w14:textId="77777777" w:rsidR="00656328" w:rsidRPr="00617B33" w:rsidRDefault="00656328" w:rsidP="00AC6DF0">
            <w:pPr>
              <w:rPr>
                <w:sz w:val="20"/>
                <w:szCs w:val="20"/>
              </w:rPr>
            </w:pPr>
            <w:r w:rsidRPr="00D14AE2">
              <w:rPr>
                <w:b/>
                <w:sz w:val="20"/>
                <w:szCs w:val="20"/>
              </w:rPr>
              <w:t>MDV (Média a mediální produkce)</w:t>
            </w:r>
          </w:p>
          <w:p w14:paraId="34E680D6" w14:textId="77777777" w:rsidR="00656328" w:rsidRPr="00617B33" w:rsidRDefault="00656328" w:rsidP="00AC6DF0">
            <w:pPr>
              <w:rPr>
                <w:sz w:val="20"/>
                <w:szCs w:val="20"/>
              </w:rPr>
            </w:pPr>
            <w:r w:rsidRPr="00C71CCE">
              <w:rPr>
                <w:b/>
                <w:sz w:val="20"/>
                <w:szCs w:val="20"/>
              </w:rPr>
              <w:t>ENV (Člověk a životní prostředí</w:t>
            </w:r>
            <w:r>
              <w:rPr>
                <w:b/>
                <w:sz w:val="20"/>
                <w:szCs w:val="20"/>
              </w:rPr>
              <w:t>)</w:t>
            </w:r>
          </w:p>
          <w:p w14:paraId="09E96990" w14:textId="77777777" w:rsidR="00656328" w:rsidRPr="00D92007" w:rsidRDefault="00656328" w:rsidP="00AC6DF0">
            <w:pPr>
              <w:rPr>
                <w:b/>
                <w:sz w:val="20"/>
                <w:szCs w:val="20"/>
              </w:rPr>
            </w:pPr>
            <w:r w:rsidRPr="00D92007">
              <w:rPr>
                <w:b/>
                <w:sz w:val="20"/>
                <w:szCs w:val="20"/>
              </w:rPr>
              <w:t xml:space="preserve">OSV (Poznávání a rozvoj </w:t>
            </w:r>
          </w:p>
          <w:p w14:paraId="5A83684B" w14:textId="77777777" w:rsidR="00656328" w:rsidRPr="00346249" w:rsidRDefault="00656328" w:rsidP="00AC6DF0">
            <w:pPr>
              <w:rPr>
                <w:b/>
                <w:sz w:val="20"/>
                <w:szCs w:val="20"/>
              </w:rPr>
            </w:pPr>
            <w:r w:rsidRPr="00D92007">
              <w:rPr>
                <w:b/>
                <w:sz w:val="20"/>
                <w:szCs w:val="20"/>
              </w:rPr>
              <w:t xml:space="preserve">vlastní osobnosti </w:t>
            </w:r>
          </w:p>
        </w:tc>
      </w:tr>
      <w:tr w:rsidR="00656328" w:rsidRPr="00617B33" w14:paraId="58776FD8" w14:textId="77777777" w:rsidTr="00BC2DA5">
        <w:trPr>
          <w:cantSplit/>
          <w:trHeight w:val="7710"/>
        </w:trPr>
        <w:tc>
          <w:tcPr>
            <w:tcW w:w="648" w:type="dxa"/>
            <w:tcBorders>
              <w:right w:val="double" w:sz="4" w:space="0" w:color="auto"/>
            </w:tcBorders>
          </w:tcPr>
          <w:p w14:paraId="328B4809" w14:textId="77777777" w:rsidR="00656328" w:rsidRPr="00617B33" w:rsidRDefault="00656328" w:rsidP="006563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8./4.</w:t>
            </w:r>
          </w:p>
        </w:tc>
        <w:tc>
          <w:tcPr>
            <w:tcW w:w="5556" w:type="dxa"/>
          </w:tcPr>
          <w:p w14:paraId="24575F75" w14:textId="77777777" w:rsidR="00656328" w:rsidRPr="00BC2DA5" w:rsidRDefault="00656328" w:rsidP="00AC6DF0">
            <w:pPr>
              <w:rPr>
                <w:b/>
                <w:sz w:val="18"/>
                <w:szCs w:val="18"/>
              </w:rPr>
            </w:pPr>
            <w:r w:rsidRPr="00BC2DA5">
              <w:rPr>
                <w:b/>
                <w:sz w:val="18"/>
                <w:szCs w:val="18"/>
              </w:rPr>
              <w:t>Poslech</w:t>
            </w:r>
          </w:p>
          <w:p w14:paraId="46F5CB58" w14:textId="77777777" w:rsidR="00656328" w:rsidRPr="00BC2DA5" w:rsidRDefault="00656328" w:rsidP="0061050C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 xml:space="preserve">rozumí i delšímu souvislému projevu složitějšího obsahu </w:t>
            </w:r>
          </w:p>
          <w:p w14:paraId="5E86BF84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 xml:space="preserve">identifikuje různé styly mluveného projevu </w:t>
            </w:r>
          </w:p>
          <w:p w14:paraId="726E0EE8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>rozliší citové zabarvení a záměr</w:t>
            </w:r>
          </w:p>
          <w:p w14:paraId="033EBFF7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 xml:space="preserve">postihne různé názory a stanoviska </w:t>
            </w:r>
          </w:p>
          <w:p w14:paraId="19570694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 xml:space="preserve">pochopí hlavní smysl složitější autentické konverzace </w:t>
            </w:r>
          </w:p>
          <w:p w14:paraId="3AA416D0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 xml:space="preserve">postihne zápletku i sled událostí ve filmu </w:t>
            </w:r>
          </w:p>
          <w:p w14:paraId="440BF923" w14:textId="77777777" w:rsidR="00656328" w:rsidRPr="00BC2DA5" w:rsidRDefault="00656328" w:rsidP="00AC6DF0">
            <w:pPr>
              <w:rPr>
                <w:b/>
                <w:sz w:val="18"/>
                <w:szCs w:val="18"/>
              </w:rPr>
            </w:pPr>
            <w:r w:rsidRPr="00BC2DA5">
              <w:rPr>
                <w:b/>
                <w:sz w:val="18"/>
                <w:szCs w:val="18"/>
              </w:rPr>
              <w:t>Čtení</w:t>
            </w:r>
          </w:p>
          <w:p w14:paraId="1A6189CF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 xml:space="preserve">čte s porozuměním kratší či delší texty za účelem </w:t>
            </w:r>
          </w:p>
          <w:p w14:paraId="2AF098BA" w14:textId="77777777" w:rsidR="00656328" w:rsidRPr="00BC2DA5" w:rsidRDefault="00656328" w:rsidP="00AC6DF0">
            <w:pPr>
              <w:ind w:left="454"/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 xml:space="preserve">sdělení obsahu nebo informace </w:t>
            </w:r>
          </w:p>
          <w:p w14:paraId="6B1FD8D5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 xml:space="preserve">používá různé typy slovníků </w:t>
            </w:r>
          </w:p>
          <w:p w14:paraId="3FCE453C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 xml:space="preserve">využívá internet a informativní literaturu </w:t>
            </w:r>
          </w:p>
          <w:p w14:paraId="6742F153" w14:textId="77777777" w:rsidR="00656328" w:rsidRPr="00BC2DA5" w:rsidRDefault="00656328" w:rsidP="00F92EC4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 xml:space="preserve">čte s porozuměním literaturu ve studovaném jazyce </w:t>
            </w:r>
          </w:p>
          <w:p w14:paraId="0E30F7E3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 xml:space="preserve">odvodí význam neznámých slov </w:t>
            </w:r>
          </w:p>
          <w:p w14:paraId="07A2872D" w14:textId="77777777" w:rsidR="00656328" w:rsidRPr="00BC2DA5" w:rsidRDefault="00656328" w:rsidP="00AC6DF0">
            <w:pPr>
              <w:rPr>
                <w:b/>
                <w:sz w:val="18"/>
                <w:szCs w:val="18"/>
              </w:rPr>
            </w:pPr>
            <w:r w:rsidRPr="00BC2DA5">
              <w:rPr>
                <w:b/>
                <w:sz w:val="18"/>
                <w:szCs w:val="18"/>
              </w:rPr>
              <w:t xml:space="preserve">Písemný projev </w:t>
            </w:r>
          </w:p>
          <w:p w14:paraId="0128764F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 xml:space="preserve">je schopen sestavit kratší i delší sdělení na aktuální téma </w:t>
            </w:r>
          </w:p>
          <w:p w14:paraId="084F6794" w14:textId="77777777" w:rsidR="00656328" w:rsidRPr="00BC2DA5" w:rsidRDefault="00656328" w:rsidP="00F92EC4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 xml:space="preserve">umí napsat výtah, esej, projekt </w:t>
            </w:r>
          </w:p>
          <w:p w14:paraId="6945590E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 xml:space="preserve">dokáže vyhledat a písemně zpracovat informace k tématu </w:t>
            </w:r>
          </w:p>
          <w:p w14:paraId="24764D96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>vyhledá a shromáždí specifické informace</w:t>
            </w:r>
          </w:p>
          <w:p w14:paraId="698B270A" w14:textId="77777777" w:rsidR="00656328" w:rsidRPr="00BC2DA5" w:rsidRDefault="00656328" w:rsidP="00AC6DF0">
            <w:pPr>
              <w:rPr>
                <w:b/>
                <w:sz w:val="18"/>
                <w:szCs w:val="18"/>
              </w:rPr>
            </w:pPr>
            <w:r w:rsidRPr="00BC2DA5">
              <w:rPr>
                <w:b/>
                <w:sz w:val="18"/>
                <w:szCs w:val="18"/>
              </w:rPr>
              <w:t xml:space="preserve">Ústní projev </w:t>
            </w:r>
          </w:p>
          <w:p w14:paraId="1A65A9A4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>sestaví souvislé sdělení v rámci probíraných témat</w:t>
            </w:r>
          </w:p>
          <w:p w14:paraId="4929A77C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>umí podat podrobný popis věcí, činností, událostí</w:t>
            </w:r>
          </w:p>
          <w:p w14:paraId="5E0B0EA5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 xml:space="preserve">popíše obrázek a srovná obrázky </w:t>
            </w:r>
          </w:p>
          <w:p w14:paraId="693DBE89" w14:textId="77777777" w:rsidR="00656328" w:rsidRPr="00BC2DA5" w:rsidRDefault="00656328" w:rsidP="00F92EC4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 xml:space="preserve">dokáže reprodukovat text nebo poslech </w:t>
            </w:r>
          </w:p>
          <w:p w14:paraId="00C36B82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 xml:space="preserve">vyjadřuje se foneticky správně s přirozenou intonací </w:t>
            </w:r>
          </w:p>
          <w:p w14:paraId="6400169E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>používá vhodnou slovní zásobu, gramatiku a PTN</w:t>
            </w:r>
          </w:p>
          <w:p w14:paraId="727094AC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 xml:space="preserve">umí připravit prezentaci </w:t>
            </w:r>
          </w:p>
          <w:p w14:paraId="640477A7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>dovede vyjádřit a obhájit názor a argumentací</w:t>
            </w:r>
          </w:p>
          <w:p w14:paraId="1A6F3489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 xml:space="preserve">komentuje sdělení, provede shrnutí </w:t>
            </w:r>
          </w:p>
          <w:p w14:paraId="373F30B4" w14:textId="77777777" w:rsidR="00656328" w:rsidRPr="00BC2DA5" w:rsidRDefault="00656328" w:rsidP="00AC6DF0">
            <w:pPr>
              <w:rPr>
                <w:b/>
                <w:sz w:val="18"/>
                <w:szCs w:val="18"/>
              </w:rPr>
            </w:pPr>
            <w:r w:rsidRPr="00BC2DA5">
              <w:rPr>
                <w:b/>
                <w:sz w:val="18"/>
                <w:szCs w:val="18"/>
              </w:rPr>
              <w:t xml:space="preserve">Interaktivní řečové dovednosti </w:t>
            </w:r>
          </w:p>
          <w:p w14:paraId="0E3C476E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>osvojí si rozdíl mezi formálními a neformálními</w:t>
            </w:r>
          </w:p>
          <w:p w14:paraId="398CF8DD" w14:textId="77777777" w:rsidR="00656328" w:rsidRPr="00BC2DA5" w:rsidRDefault="00656328" w:rsidP="00AC6DF0">
            <w:pPr>
              <w:ind w:left="454"/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 xml:space="preserve">jazykovými prostředky </w:t>
            </w:r>
          </w:p>
          <w:p w14:paraId="70340F13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 xml:space="preserve">umí správně používat jazykové funkce </w:t>
            </w:r>
          </w:p>
          <w:p w14:paraId="18332F1C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 xml:space="preserve">reaguje adekvátně i ve složitějších komunikačních situacích </w:t>
            </w:r>
          </w:p>
          <w:p w14:paraId="7EA30B87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>je schopen zahájit, převzít a ukončit konverzaci</w:t>
            </w:r>
          </w:p>
          <w:p w14:paraId="4FFE2963" w14:textId="77777777" w:rsidR="00656328" w:rsidRPr="00BC2DA5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C2DA5">
              <w:rPr>
                <w:sz w:val="18"/>
                <w:szCs w:val="18"/>
              </w:rPr>
              <w:t xml:space="preserve">používá vhodné výrazy a frazeologické obraty </w:t>
            </w:r>
          </w:p>
          <w:p w14:paraId="648691CE" w14:textId="77777777" w:rsidR="00656328" w:rsidRPr="00617B33" w:rsidRDefault="00656328" w:rsidP="0061050C">
            <w:pPr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BC2DA5">
              <w:rPr>
                <w:sz w:val="18"/>
                <w:szCs w:val="18"/>
              </w:rPr>
              <w:t xml:space="preserve">zapojí se do diskuse </w:t>
            </w:r>
          </w:p>
        </w:tc>
        <w:tc>
          <w:tcPr>
            <w:tcW w:w="4444" w:type="dxa"/>
          </w:tcPr>
          <w:p w14:paraId="199479AF" w14:textId="77777777" w:rsidR="00656328" w:rsidRPr="004F3ADC" w:rsidRDefault="00656328" w:rsidP="006563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Témata a komunikační situace</w:t>
            </w:r>
          </w:p>
          <w:p w14:paraId="700CECFD" w14:textId="77777777" w:rsidR="00656328" w:rsidRPr="00C15BD0" w:rsidRDefault="00656328" w:rsidP="0061050C">
            <w:pPr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00C15BD0">
              <w:rPr>
                <w:b/>
                <w:bCs/>
                <w:sz w:val="20"/>
                <w:szCs w:val="20"/>
              </w:rPr>
              <w:t xml:space="preserve">Škola a vzdělávání </w:t>
            </w:r>
          </w:p>
          <w:p w14:paraId="3AEC8B83" w14:textId="77777777" w:rsidR="00656328" w:rsidRPr="00C15BD0" w:rsidRDefault="00656328" w:rsidP="0061050C">
            <w:pPr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00C15BD0">
              <w:rPr>
                <w:b/>
                <w:bCs/>
                <w:sz w:val="20"/>
                <w:szCs w:val="20"/>
              </w:rPr>
              <w:t>Česká republika</w:t>
            </w:r>
          </w:p>
          <w:p w14:paraId="1FB1061F" w14:textId="77777777" w:rsidR="00656328" w:rsidRPr="00C15BD0" w:rsidRDefault="00656328" w:rsidP="0061050C">
            <w:pPr>
              <w:numPr>
                <w:ilvl w:val="0"/>
                <w:numId w:val="6"/>
              </w:numPr>
              <w:tabs>
                <w:tab w:val="num" w:pos="426"/>
              </w:tabs>
              <w:ind w:left="426"/>
              <w:rPr>
                <w:b/>
                <w:bCs/>
                <w:sz w:val="20"/>
                <w:szCs w:val="20"/>
              </w:rPr>
            </w:pPr>
            <w:r w:rsidRPr="00C15BD0">
              <w:rPr>
                <w:b/>
                <w:bCs/>
                <w:sz w:val="20"/>
                <w:szCs w:val="20"/>
              </w:rPr>
              <w:t>Evropská unie</w:t>
            </w:r>
          </w:p>
          <w:p w14:paraId="65448B75" w14:textId="77777777" w:rsidR="00656328" w:rsidRPr="00C15BD0" w:rsidRDefault="00656328" w:rsidP="0061050C">
            <w:pPr>
              <w:numPr>
                <w:ilvl w:val="0"/>
                <w:numId w:val="6"/>
              </w:numPr>
              <w:tabs>
                <w:tab w:val="num" w:pos="426"/>
              </w:tabs>
              <w:ind w:left="426"/>
              <w:rPr>
                <w:b/>
                <w:bCs/>
                <w:sz w:val="20"/>
                <w:szCs w:val="20"/>
              </w:rPr>
            </w:pPr>
            <w:r w:rsidRPr="00C15BD0">
              <w:rPr>
                <w:b/>
                <w:bCs/>
                <w:sz w:val="20"/>
                <w:szCs w:val="20"/>
              </w:rPr>
              <w:t>Angličtina jako světový jazyk</w:t>
            </w:r>
          </w:p>
          <w:p w14:paraId="11A6EA30" w14:textId="77777777" w:rsidR="00656328" w:rsidRPr="00C15BD0" w:rsidRDefault="00656328" w:rsidP="0061050C">
            <w:pPr>
              <w:numPr>
                <w:ilvl w:val="0"/>
                <w:numId w:val="6"/>
              </w:numPr>
              <w:tabs>
                <w:tab w:val="num" w:pos="426"/>
              </w:tabs>
              <w:ind w:left="426"/>
              <w:rPr>
                <w:b/>
                <w:bCs/>
                <w:sz w:val="20"/>
                <w:szCs w:val="20"/>
              </w:rPr>
            </w:pPr>
            <w:r w:rsidRPr="00C15BD0">
              <w:rPr>
                <w:b/>
                <w:bCs/>
                <w:sz w:val="20"/>
                <w:szCs w:val="20"/>
              </w:rPr>
              <w:t>Velká Británie</w:t>
            </w:r>
          </w:p>
          <w:p w14:paraId="4B72EF61" w14:textId="77777777" w:rsidR="00656328" w:rsidRPr="00C15BD0" w:rsidRDefault="00656328" w:rsidP="0061050C">
            <w:pPr>
              <w:numPr>
                <w:ilvl w:val="0"/>
                <w:numId w:val="6"/>
              </w:numPr>
              <w:tabs>
                <w:tab w:val="num" w:pos="426"/>
              </w:tabs>
              <w:ind w:left="426"/>
              <w:rPr>
                <w:b/>
                <w:bCs/>
                <w:sz w:val="20"/>
                <w:szCs w:val="20"/>
              </w:rPr>
            </w:pPr>
            <w:r w:rsidRPr="00C15BD0">
              <w:rPr>
                <w:b/>
                <w:bCs/>
                <w:sz w:val="20"/>
                <w:szCs w:val="20"/>
              </w:rPr>
              <w:t>USA</w:t>
            </w:r>
          </w:p>
          <w:p w14:paraId="13564212" w14:textId="77777777" w:rsidR="00656328" w:rsidRPr="00C15BD0" w:rsidRDefault="00656328" w:rsidP="0061050C">
            <w:pPr>
              <w:numPr>
                <w:ilvl w:val="0"/>
                <w:numId w:val="6"/>
              </w:numPr>
              <w:tabs>
                <w:tab w:val="num" w:pos="426"/>
              </w:tabs>
              <w:ind w:left="426"/>
              <w:rPr>
                <w:b/>
                <w:bCs/>
                <w:sz w:val="20"/>
                <w:szCs w:val="20"/>
              </w:rPr>
            </w:pPr>
            <w:r w:rsidRPr="00C15BD0">
              <w:rPr>
                <w:b/>
                <w:bCs/>
                <w:sz w:val="20"/>
                <w:szCs w:val="20"/>
              </w:rPr>
              <w:t>Londýn, Washington, New York</w:t>
            </w:r>
          </w:p>
          <w:p w14:paraId="6F315A3E" w14:textId="77777777" w:rsidR="00656328" w:rsidRPr="00C15BD0" w:rsidRDefault="00656328" w:rsidP="0061050C">
            <w:pPr>
              <w:numPr>
                <w:ilvl w:val="0"/>
                <w:numId w:val="6"/>
              </w:numPr>
              <w:tabs>
                <w:tab w:val="num" w:pos="426"/>
              </w:tabs>
              <w:ind w:left="426"/>
              <w:rPr>
                <w:b/>
                <w:bCs/>
                <w:sz w:val="20"/>
                <w:szCs w:val="20"/>
              </w:rPr>
            </w:pPr>
            <w:r w:rsidRPr="00C15BD0">
              <w:rPr>
                <w:b/>
                <w:bCs/>
                <w:sz w:val="20"/>
                <w:szCs w:val="20"/>
              </w:rPr>
              <w:t>Kanada, Austrálie, Nový Zéland</w:t>
            </w:r>
          </w:p>
          <w:p w14:paraId="535FF515" w14:textId="77777777" w:rsidR="00656328" w:rsidRPr="00C15BD0" w:rsidRDefault="00656328" w:rsidP="0061050C">
            <w:pPr>
              <w:numPr>
                <w:ilvl w:val="0"/>
                <w:numId w:val="6"/>
              </w:numPr>
              <w:tabs>
                <w:tab w:val="num" w:pos="426"/>
              </w:tabs>
              <w:ind w:left="426"/>
              <w:rPr>
                <w:b/>
                <w:bCs/>
                <w:sz w:val="20"/>
                <w:szCs w:val="20"/>
              </w:rPr>
            </w:pPr>
            <w:r w:rsidRPr="00C15BD0">
              <w:rPr>
                <w:b/>
                <w:bCs/>
                <w:sz w:val="20"/>
                <w:szCs w:val="20"/>
              </w:rPr>
              <w:t>Svátky a tradice</w:t>
            </w:r>
          </w:p>
          <w:p w14:paraId="234A0A83" w14:textId="77777777" w:rsidR="00656328" w:rsidRPr="00C15BD0" w:rsidRDefault="00656328" w:rsidP="0061050C">
            <w:pPr>
              <w:numPr>
                <w:ilvl w:val="0"/>
                <w:numId w:val="6"/>
              </w:numPr>
              <w:tabs>
                <w:tab w:val="num" w:pos="426"/>
              </w:tabs>
              <w:ind w:left="426"/>
              <w:rPr>
                <w:b/>
                <w:bCs/>
                <w:sz w:val="20"/>
                <w:szCs w:val="20"/>
              </w:rPr>
            </w:pPr>
            <w:r w:rsidRPr="00C15BD0">
              <w:rPr>
                <w:b/>
                <w:bCs/>
                <w:sz w:val="20"/>
                <w:szCs w:val="20"/>
              </w:rPr>
              <w:t xml:space="preserve">Politický systém a občanská </w:t>
            </w:r>
          </w:p>
          <w:p w14:paraId="6A81FBEF" w14:textId="77777777" w:rsidR="00656328" w:rsidRPr="00C15BD0" w:rsidRDefault="00656328" w:rsidP="00AC6DF0">
            <w:pPr>
              <w:ind w:left="454"/>
              <w:rPr>
                <w:b/>
                <w:bCs/>
                <w:sz w:val="20"/>
                <w:szCs w:val="20"/>
              </w:rPr>
            </w:pPr>
            <w:r w:rsidRPr="00C15BD0">
              <w:rPr>
                <w:b/>
                <w:bCs/>
                <w:sz w:val="20"/>
                <w:szCs w:val="20"/>
              </w:rPr>
              <w:t xml:space="preserve">angažovanost </w:t>
            </w:r>
          </w:p>
          <w:p w14:paraId="17AAF072" w14:textId="77777777" w:rsidR="00656328" w:rsidRPr="00C15BD0" w:rsidRDefault="00656328" w:rsidP="0061050C">
            <w:pPr>
              <w:numPr>
                <w:ilvl w:val="0"/>
                <w:numId w:val="6"/>
              </w:numPr>
              <w:tabs>
                <w:tab w:val="num" w:pos="426"/>
              </w:tabs>
              <w:ind w:left="426"/>
              <w:rPr>
                <w:b/>
                <w:bCs/>
                <w:sz w:val="20"/>
                <w:szCs w:val="20"/>
              </w:rPr>
            </w:pPr>
            <w:r w:rsidRPr="00C15BD0">
              <w:rPr>
                <w:b/>
                <w:bCs/>
                <w:sz w:val="20"/>
                <w:szCs w:val="20"/>
              </w:rPr>
              <w:t>Život v ČR, VB, USA</w:t>
            </w:r>
          </w:p>
          <w:p w14:paraId="13D6F91E" w14:textId="77777777" w:rsidR="00656328" w:rsidRPr="00C15BD0" w:rsidRDefault="00656328" w:rsidP="0061050C">
            <w:pPr>
              <w:numPr>
                <w:ilvl w:val="0"/>
                <w:numId w:val="6"/>
              </w:numPr>
              <w:tabs>
                <w:tab w:val="num" w:pos="426"/>
              </w:tabs>
              <w:ind w:left="426"/>
              <w:rPr>
                <w:b/>
                <w:bCs/>
                <w:sz w:val="20"/>
                <w:szCs w:val="20"/>
              </w:rPr>
            </w:pPr>
            <w:r w:rsidRPr="00C15BD0">
              <w:rPr>
                <w:b/>
                <w:bCs/>
                <w:sz w:val="20"/>
                <w:szCs w:val="20"/>
              </w:rPr>
              <w:t xml:space="preserve">Četba, americká a britská literatura </w:t>
            </w:r>
          </w:p>
          <w:p w14:paraId="391FB41D" w14:textId="77777777" w:rsidR="00656328" w:rsidRPr="00C15BD0" w:rsidRDefault="00656328" w:rsidP="0061050C">
            <w:pPr>
              <w:numPr>
                <w:ilvl w:val="0"/>
                <w:numId w:val="6"/>
              </w:numPr>
              <w:tabs>
                <w:tab w:val="num" w:pos="426"/>
              </w:tabs>
              <w:ind w:left="426"/>
              <w:rPr>
                <w:b/>
                <w:bCs/>
                <w:sz w:val="20"/>
                <w:szCs w:val="20"/>
              </w:rPr>
            </w:pPr>
            <w:r w:rsidRPr="00C15BD0">
              <w:rPr>
                <w:b/>
                <w:bCs/>
                <w:sz w:val="20"/>
                <w:szCs w:val="20"/>
              </w:rPr>
              <w:t xml:space="preserve">Globální problémy a problémy ve </w:t>
            </w:r>
          </w:p>
          <w:p w14:paraId="104D8991" w14:textId="77777777" w:rsidR="00656328" w:rsidRPr="00C15BD0" w:rsidRDefault="00656328" w:rsidP="0061050C">
            <w:pPr>
              <w:numPr>
                <w:ilvl w:val="0"/>
                <w:numId w:val="6"/>
              </w:numPr>
              <w:tabs>
                <w:tab w:val="num" w:pos="426"/>
              </w:tabs>
              <w:ind w:left="426"/>
              <w:rPr>
                <w:b/>
                <w:bCs/>
                <w:sz w:val="20"/>
                <w:szCs w:val="20"/>
              </w:rPr>
            </w:pPr>
            <w:r w:rsidRPr="00C15BD0">
              <w:rPr>
                <w:b/>
                <w:bCs/>
                <w:sz w:val="20"/>
                <w:szCs w:val="20"/>
              </w:rPr>
              <w:t>společnosti</w:t>
            </w:r>
          </w:p>
          <w:p w14:paraId="09A328AA" w14:textId="77777777" w:rsidR="00656328" w:rsidRPr="00C15BD0" w:rsidRDefault="00656328" w:rsidP="0061050C">
            <w:pPr>
              <w:numPr>
                <w:ilvl w:val="0"/>
                <w:numId w:val="6"/>
              </w:numPr>
              <w:tabs>
                <w:tab w:val="num" w:pos="426"/>
              </w:tabs>
              <w:ind w:left="426"/>
              <w:rPr>
                <w:b/>
                <w:bCs/>
                <w:sz w:val="20"/>
                <w:szCs w:val="20"/>
              </w:rPr>
            </w:pPr>
            <w:r w:rsidRPr="00C15BD0">
              <w:rPr>
                <w:b/>
                <w:bCs/>
                <w:sz w:val="20"/>
                <w:szCs w:val="20"/>
              </w:rPr>
              <w:t>Věda a technika</w:t>
            </w:r>
          </w:p>
          <w:p w14:paraId="535BC2F2" w14:textId="77777777" w:rsidR="00656328" w:rsidRPr="004F3ADC" w:rsidRDefault="00656328" w:rsidP="0061050C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b/>
                <w:sz w:val="20"/>
                <w:szCs w:val="20"/>
              </w:rPr>
            </w:pPr>
            <w:r w:rsidRPr="00C15BD0">
              <w:rPr>
                <w:b/>
                <w:bCs/>
                <w:sz w:val="20"/>
                <w:szCs w:val="20"/>
              </w:rPr>
              <w:t>Kultura a zábava</w:t>
            </w:r>
          </w:p>
        </w:tc>
        <w:tc>
          <w:tcPr>
            <w:tcW w:w="3919" w:type="dxa"/>
          </w:tcPr>
          <w:p w14:paraId="025298CE" w14:textId="77777777" w:rsidR="00656328" w:rsidRPr="00996CD1" w:rsidRDefault="00656328" w:rsidP="00AC6DF0">
            <w:pPr>
              <w:rPr>
                <w:b/>
                <w:sz w:val="20"/>
                <w:szCs w:val="20"/>
              </w:rPr>
            </w:pPr>
            <w:r w:rsidRPr="00996CD1">
              <w:rPr>
                <w:b/>
                <w:sz w:val="20"/>
                <w:szCs w:val="20"/>
              </w:rPr>
              <w:t>VEG</w:t>
            </w:r>
            <w:r>
              <w:rPr>
                <w:b/>
                <w:sz w:val="20"/>
                <w:szCs w:val="20"/>
              </w:rPr>
              <w:t xml:space="preserve"> (Vzdělávání v Evropě a ve </w:t>
            </w:r>
          </w:p>
          <w:p w14:paraId="35BCD6FA" w14:textId="77777777" w:rsidR="00656328" w:rsidRPr="005B1218" w:rsidRDefault="00656328" w:rsidP="00AC6D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Pr="005B1218">
              <w:rPr>
                <w:b/>
                <w:sz w:val="20"/>
                <w:szCs w:val="20"/>
              </w:rPr>
              <w:t>větě</w:t>
            </w:r>
            <w:r>
              <w:rPr>
                <w:b/>
                <w:sz w:val="20"/>
                <w:szCs w:val="20"/>
              </w:rPr>
              <w:t>)</w:t>
            </w:r>
          </w:p>
          <w:p w14:paraId="288FFAE2" w14:textId="77777777" w:rsidR="00656328" w:rsidRPr="006A6580" w:rsidRDefault="00656328" w:rsidP="00AC6DF0">
            <w:pPr>
              <w:rPr>
                <w:sz w:val="20"/>
                <w:szCs w:val="20"/>
              </w:rPr>
            </w:pPr>
            <w:r w:rsidRPr="00B71987">
              <w:rPr>
                <w:b/>
                <w:sz w:val="20"/>
                <w:szCs w:val="20"/>
              </w:rPr>
              <w:t xml:space="preserve">VEG (Žijeme v Evropě) </w:t>
            </w:r>
          </w:p>
          <w:p w14:paraId="36987436" w14:textId="77777777" w:rsidR="00656328" w:rsidRPr="0025380B" w:rsidRDefault="00656328" w:rsidP="00AC6DF0">
            <w:pPr>
              <w:rPr>
                <w:b/>
                <w:sz w:val="20"/>
                <w:szCs w:val="20"/>
              </w:rPr>
            </w:pPr>
            <w:r w:rsidRPr="0025380B">
              <w:rPr>
                <w:b/>
                <w:sz w:val="20"/>
                <w:szCs w:val="20"/>
              </w:rPr>
              <w:t xml:space="preserve">MKV (Základní problémy </w:t>
            </w:r>
          </w:p>
          <w:p w14:paraId="11AF19BB" w14:textId="77777777" w:rsidR="00656328" w:rsidRPr="0025380B" w:rsidRDefault="00656328" w:rsidP="00AC6DF0">
            <w:pPr>
              <w:rPr>
                <w:b/>
                <w:sz w:val="20"/>
                <w:szCs w:val="20"/>
              </w:rPr>
            </w:pPr>
            <w:r w:rsidRPr="0025380B">
              <w:rPr>
                <w:b/>
                <w:sz w:val="20"/>
                <w:szCs w:val="20"/>
              </w:rPr>
              <w:t>sociokulturních rozdílů)</w:t>
            </w:r>
          </w:p>
          <w:p w14:paraId="057AD3CF" w14:textId="77777777" w:rsidR="00656328" w:rsidRPr="0025380B" w:rsidRDefault="00656328" w:rsidP="00AC6DF0">
            <w:pPr>
              <w:rPr>
                <w:b/>
                <w:sz w:val="20"/>
                <w:szCs w:val="20"/>
              </w:rPr>
            </w:pPr>
            <w:r w:rsidRPr="0025380B">
              <w:rPr>
                <w:b/>
                <w:sz w:val="20"/>
                <w:szCs w:val="20"/>
              </w:rPr>
              <w:t>Ze – reálie anglicky mluvících zemí</w:t>
            </w:r>
          </w:p>
          <w:p w14:paraId="541C5A81" w14:textId="77777777" w:rsidR="00656328" w:rsidRPr="00BC73AD" w:rsidRDefault="00656328" w:rsidP="00AC6DF0">
            <w:pPr>
              <w:rPr>
                <w:b/>
                <w:sz w:val="20"/>
                <w:szCs w:val="20"/>
              </w:rPr>
            </w:pPr>
            <w:r w:rsidRPr="00BC73AD">
              <w:rPr>
                <w:b/>
                <w:sz w:val="20"/>
                <w:szCs w:val="20"/>
              </w:rPr>
              <w:t xml:space="preserve">MKV (Základní problémy </w:t>
            </w:r>
          </w:p>
          <w:p w14:paraId="5EC8EA71" w14:textId="77777777" w:rsidR="00656328" w:rsidRPr="00BC73AD" w:rsidRDefault="00656328" w:rsidP="00AC6DF0">
            <w:pPr>
              <w:rPr>
                <w:b/>
                <w:sz w:val="20"/>
                <w:szCs w:val="20"/>
              </w:rPr>
            </w:pPr>
            <w:r w:rsidRPr="00BC73AD">
              <w:rPr>
                <w:b/>
                <w:sz w:val="20"/>
                <w:szCs w:val="20"/>
              </w:rPr>
              <w:t>sociokulturních rozdílů)</w:t>
            </w:r>
          </w:p>
          <w:p w14:paraId="5CD6DA40" w14:textId="77777777" w:rsidR="00656328" w:rsidRPr="006A6580" w:rsidRDefault="00656328" w:rsidP="00AC6DF0">
            <w:pPr>
              <w:rPr>
                <w:sz w:val="20"/>
                <w:szCs w:val="20"/>
              </w:rPr>
            </w:pPr>
            <w:r w:rsidRPr="0025380B">
              <w:rPr>
                <w:b/>
                <w:sz w:val="20"/>
                <w:szCs w:val="20"/>
              </w:rPr>
              <w:t>ZSV</w:t>
            </w:r>
            <w:r>
              <w:rPr>
                <w:sz w:val="20"/>
                <w:szCs w:val="20"/>
              </w:rPr>
              <w:t xml:space="preserve"> – politický systém</w:t>
            </w:r>
          </w:p>
          <w:p w14:paraId="397FA3FD" w14:textId="77777777" w:rsidR="00656328" w:rsidRPr="00382FB6" w:rsidRDefault="00240F0F" w:rsidP="00AC6DF0">
            <w:pPr>
              <w:rPr>
                <w:b/>
                <w:sz w:val="20"/>
                <w:szCs w:val="20"/>
              </w:rPr>
            </w:pPr>
            <w:r w:rsidRPr="00382FB6">
              <w:rPr>
                <w:b/>
                <w:sz w:val="20"/>
                <w:szCs w:val="20"/>
              </w:rPr>
              <w:t>ČJ – literatura</w:t>
            </w:r>
          </w:p>
          <w:p w14:paraId="70C2F979" w14:textId="77777777" w:rsidR="00656328" w:rsidRPr="00415313" w:rsidRDefault="00656328" w:rsidP="00AC6DF0">
            <w:pPr>
              <w:rPr>
                <w:b/>
                <w:sz w:val="20"/>
                <w:szCs w:val="20"/>
              </w:rPr>
            </w:pPr>
            <w:r w:rsidRPr="00415313">
              <w:rPr>
                <w:b/>
                <w:sz w:val="20"/>
                <w:szCs w:val="20"/>
              </w:rPr>
              <w:t>VEG (Globální problémy, jejich</w:t>
            </w:r>
          </w:p>
          <w:p w14:paraId="02E98BA0" w14:textId="77777777" w:rsidR="00656328" w:rsidRPr="00415313" w:rsidRDefault="00656328" w:rsidP="00AC6DF0">
            <w:pPr>
              <w:rPr>
                <w:b/>
                <w:sz w:val="20"/>
                <w:szCs w:val="20"/>
              </w:rPr>
            </w:pPr>
            <w:r w:rsidRPr="00415313">
              <w:rPr>
                <w:b/>
                <w:sz w:val="20"/>
                <w:szCs w:val="20"/>
              </w:rPr>
              <w:t>příčiny a důsledky)</w:t>
            </w:r>
          </w:p>
          <w:p w14:paraId="549E258E" w14:textId="77777777" w:rsidR="00656328" w:rsidRPr="00D15CA9" w:rsidRDefault="00656328" w:rsidP="00AC6DF0">
            <w:pPr>
              <w:rPr>
                <w:b/>
                <w:sz w:val="20"/>
                <w:szCs w:val="20"/>
              </w:rPr>
            </w:pPr>
            <w:r w:rsidRPr="00D15CA9">
              <w:rPr>
                <w:b/>
                <w:sz w:val="20"/>
                <w:szCs w:val="20"/>
              </w:rPr>
              <w:t xml:space="preserve">OSV (Poznávání a rozvoj vlastní </w:t>
            </w:r>
          </w:p>
          <w:p w14:paraId="5213ADC6" w14:textId="77777777" w:rsidR="00656328" w:rsidRPr="00D15CA9" w:rsidRDefault="00656328" w:rsidP="00F92EC4">
            <w:pPr>
              <w:rPr>
                <w:b/>
                <w:sz w:val="20"/>
                <w:szCs w:val="20"/>
              </w:rPr>
            </w:pPr>
            <w:r w:rsidRPr="00D15CA9">
              <w:rPr>
                <w:b/>
                <w:sz w:val="20"/>
                <w:szCs w:val="20"/>
              </w:rPr>
              <w:t>osobnosti)</w:t>
            </w:r>
          </w:p>
          <w:p w14:paraId="57FE7911" w14:textId="77777777" w:rsidR="00656328" w:rsidRPr="00617B33" w:rsidRDefault="00656328" w:rsidP="00AC6DF0">
            <w:pPr>
              <w:rPr>
                <w:sz w:val="20"/>
                <w:szCs w:val="20"/>
              </w:rPr>
            </w:pPr>
            <w:r w:rsidRPr="00ED3140">
              <w:rPr>
                <w:b/>
                <w:sz w:val="20"/>
                <w:szCs w:val="20"/>
              </w:rPr>
              <w:t>MDV (Média a mediální produkce)</w:t>
            </w:r>
          </w:p>
        </w:tc>
      </w:tr>
    </w:tbl>
    <w:p w14:paraId="790A962B" w14:textId="77777777" w:rsidR="00BB47BE" w:rsidRPr="003445D3" w:rsidRDefault="00BB47BE">
      <w:pPr>
        <w:rPr>
          <w:b/>
        </w:rPr>
      </w:pPr>
    </w:p>
    <w:sectPr w:rsidR="00BB47BE" w:rsidRPr="003445D3" w:rsidSect="00BC2DA5">
      <w:headerReference w:type="default" r:id="rId9"/>
      <w:footerReference w:type="default" r:id="rId10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D6F2B" w14:textId="77777777" w:rsidR="001B1164" w:rsidRDefault="001B1164">
      <w:r>
        <w:separator/>
      </w:r>
    </w:p>
  </w:endnote>
  <w:endnote w:type="continuationSeparator" w:id="0">
    <w:p w14:paraId="42383337" w14:textId="77777777" w:rsidR="001B1164" w:rsidRDefault="001B1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EEF0" w14:textId="60CFDC66" w:rsidR="00F92EC4" w:rsidRPr="00A1648C" w:rsidRDefault="00F92EC4" w:rsidP="00A1648C">
    <w:pPr>
      <w:pStyle w:val="Zpat"/>
      <w:tabs>
        <w:tab w:val="clear" w:pos="9072"/>
        <w:tab w:val="right" w:pos="9781"/>
      </w:tabs>
      <w:rPr>
        <w:sz w:val="22"/>
        <w:szCs w:val="22"/>
      </w:rPr>
    </w:pPr>
    <w:r w:rsidRPr="00A1648C">
      <w:rPr>
        <w:rStyle w:val="slostrnky"/>
        <w:b/>
        <w:sz w:val="22"/>
        <w:szCs w:val="22"/>
      </w:rPr>
      <w:t>E.</w:t>
    </w:r>
    <w:r>
      <w:rPr>
        <w:rStyle w:val="slostrnky"/>
        <w:b/>
        <w:sz w:val="22"/>
        <w:szCs w:val="22"/>
      </w:rPr>
      <w:t>9</w:t>
    </w:r>
    <w:r w:rsidRPr="00A1648C">
      <w:rPr>
        <w:rStyle w:val="slostrnky"/>
        <w:b/>
        <w:sz w:val="22"/>
        <w:szCs w:val="22"/>
      </w:rPr>
      <w:t>.</w:t>
    </w:r>
    <w:r>
      <w:rPr>
        <w:rStyle w:val="slostrnky"/>
        <w:b/>
        <w:sz w:val="22"/>
        <w:szCs w:val="22"/>
      </w:rPr>
      <w:t>10</w:t>
    </w:r>
    <w:r w:rsidR="00BC2DA5">
      <w:rPr>
        <w:rStyle w:val="slostrnky"/>
        <w:b/>
        <w:sz w:val="22"/>
        <w:szCs w:val="22"/>
      </w:rPr>
      <w:tab/>
    </w:r>
    <w:r w:rsidR="00BC2DA5">
      <w:rPr>
        <w:rStyle w:val="slostrnky"/>
        <w:b/>
        <w:sz w:val="22"/>
        <w:szCs w:val="22"/>
      </w:rPr>
      <w:tab/>
    </w:r>
    <w:r w:rsidR="00BC2DA5" w:rsidRPr="00BC2DA5">
      <w:rPr>
        <w:b/>
        <w:bCs/>
        <w:sz w:val="22"/>
        <w:szCs w:val="22"/>
      </w:rPr>
      <w:t xml:space="preserve">Strana </w:t>
    </w:r>
    <w:r w:rsidR="00BC2DA5" w:rsidRPr="00BC2DA5">
      <w:rPr>
        <w:b/>
        <w:bCs/>
        <w:sz w:val="22"/>
        <w:szCs w:val="22"/>
      </w:rPr>
      <w:fldChar w:fldCharType="begin"/>
    </w:r>
    <w:r w:rsidR="00BC2DA5" w:rsidRPr="00BC2DA5">
      <w:rPr>
        <w:b/>
        <w:bCs/>
        <w:sz w:val="22"/>
        <w:szCs w:val="22"/>
      </w:rPr>
      <w:instrText>PAGE   \* MERGEFORMAT</w:instrText>
    </w:r>
    <w:r w:rsidR="00BC2DA5" w:rsidRPr="00BC2DA5">
      <w:rPr>
        <w:b/>
        <w:bCs/>
        <w:sz w:val="22"/>
        <w:szCs w:val="22"/>
      </w:rPr>
      <w:fldChar w:fldCharType="separate"/>
    </w:r>
    <w:r w:rsidR="00BC2DA5" w:rsidRPr="00BC2DA5">
      <w:rPr>
        <w:b/>
        <w:bCs/>
        <w:sz w:val="22"/>
        <w:szCs w:val="22"/>
      </w:rPr>
      <w:t>1</w:t>
    </w:r>
    <w:r w:rsidR="00BC2DA5" w:rsidRPr="00BC2DA5">
      <w:rPr>
        <w:b/>
        <w:sz w:val="22"/>
        <w:szCs w:val="22"/>
      </w:rPr>
      <w:fldChar w:fldCharType="end"/>
    </w:r>
    <w:r w:rsidR="00BC2DA5" w:rsidRPr="00BC2DA5">
      <w:rPr>
        <w:b/>
        <w:bCs/>
        <w:sz w:val="22"/>
        <w:szCs w:val="22"/>
      </w:rPr>
      <w:t xml:space="preserve"> z </w:t>
    </w:r>
    <w:r w:rsidR="00BC2DA5" w:rsidRPr="00BC2DA5">
      <w:rPr>
        <w:b/>
        <w:bCs/>
        <w:sz w:val="22"/>
        <w:szCs w:val="22"/>
      </w:rPr>
      <w:fldChar w:fldCharType="begin"/>
    </w:r>
    <w:r w:rsidR="00BC2DA5" w:rsidRPr="00BC2DA5">
      <w:rPr>
        <w:b/>
        <w:bCs/>
        <w:sz w:val="22"/>
        <w:szCs w:val="22"/>
      </w:rPr>
      <w:instrText xml:space="preserve"> NUMPAGES   \* MERGEFORMAT </w:instrText>
    </w:r>
    <w:r w:rsidR="00BC2DA5" w:rsidRPr="00BC2DA5">
      <w:rPr>
        <w:b/>
        <w:bCs/>
        <w:sz w:val="22"/>
        <w:szCs w:val="22"/>
      </w:rPr>
      <w:fldChar w:fldCharType="separate"/>
    </w:r>
    <w:r w:rsidR="00BC2DA5" w:rsidRPr="00BC2DA5">
      <w:rPr>
        <w:b/>
        <w:bCs/>
        <w:sz w:val="22"/>
        <w:szCs w:val="22"/>
      </w:rPr>
      <w:t>5</w:t>
    </w:r>
    <w:r w:rsidR="00BC2DA5" w:rsidRPr="00BC2DA5">
      <w:rPr>
        <w:b/>
        <w:sz w:val="22"/>
        <w:szCs w:val="22"/>
      </w:rPr>
      <w:fldChar w:fldCharType="end"/>
    </w:r>
    <w:r w:rsidR="00BC2DA5" w:rsidRPr="00BC2DA5">
      <w:rPr>
        <w:b/>
        <w:sz w:val="22"/>
        <w:szCs w:val="22"/>
      </w:rPr>
      <w:t xml:space="preserve"> </w:t>
    </w:r>
    <w:r w:rsidR="00BC2DA5" w:rsidRPr="00A1648C">
      <w:rPr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2A7" w14:textId="7C916002" w:rsidR="00F92EC4" w:rsidRPr="00A1648C" w:rsidRDefault="00F92EC4" w:rsidP="00A1648C">
    <w:pPr>
      <w:pStyle w:val="Zpat"/>
      <w:tabs>
        <w:tab w:val="clear" w:pos="9072"/>
        <w:tab w:val="right" w:pos="14317"/>
      </w:tabs>
      <w:rPr>
        <w:sz w:val="22"/>
        <w:szCs w:val="22"/>
      </w:rPr>
    </w:pPr>
    <w:r>
      <w:rPr>
        <w:rStyle w:val="slostrnky"/>
        <w:b/>
        <w:sz w:val="22"/>
        <w:szCs w:val="22"/>
      </w:rPr>
      <w:t>E.9</w:t>
    </w:r>
    <w:r w:rsidRPr="00A1648C">
      <w:rPr>
        <w:rStyle w:val="slostrnky"/>
        <w:b/>
        <w:sz w:val="22"/>
        <w:szCs w:val="22"/>
      </w:rPr>
      <w:t>.</w:t>
    </w:r>
    <w:r>
      <w:rPr>
        <w:rStyle w:val="slostrnky"/>
        <w:b/>
        <w:sz w:val="22"/>
        <w:szCs w:val="22"/>
      </w:rPr>
      <w:t>10</w:t>
    </w:r>
    <w:r w:rsidR="00BC2DA5">
      <w:rPr>
        <w:rStyle w:val="slostrnky"/>
        <w:b/>
        <w:sz w:val="22"/>
        <w:szCs w:val="22"/>
      </w:rPr>
      <w:tab/>
    </w:r>
    <w:r w:rsidR="00BC2DA5">
      <w:rPr>
        <w:rStyle w:val="slostrnky"/>
        <w:b/>
        <w:sz w:val="22"/>
        <w:szCs w:val="22"/>
      </w:rPr>
      <w:tab/>
    </w:r>
    <w:r w:rsidR="00BC2DA5" w:rsidRPr="00BC2DA5">
      <w:rPr>
        <w:b/>
        <w:bCs/>
        <w:sz w:val="22"/>
        <w:szCs w:val="22"/>
      </w:rPr>
      <w:t xml:space="preserve">Strana </w:t>
    </w:r>
    <w:r w:rsidR="00BC2DA5" w:rsidRPr="00BC2DA5">
      <w:rPr>
        <w:b/>
        <w:bCs/>
        <w:sz w:val="22"/>
        <w:szCs w:val="22"/>
      </w:rPr>
      <w:fldChar w:fldCharType="begin"/>
    </w:r>
    <w:r w:rsidR="00BC2DA5" w:rsidRPr="00BC2DA5">
      <w:rPr>
        <w:b/>
        <w:bCs/>
        <w:sz w:val="22"/>
        <w:szCs w:val="22"/>
      </w:rPr>
      <w:instrText>PAGE   \* MERGEFORMAT</w:instrText>
    </w:r>
    <w:r w:rsidR="00BC2DA5" w:rsidRPr="00BC2DA5">
      <w:rPr>
        <w:b/>
        <w:bCs/>
        <w:sz w:val="22"/>
        <w:szCs w:val="22"/>
      </w:rPr>
      <w:fldChar w:fldCharType="separate"/>
    </w:r>
    <w:r w:rsidR="00BC2DA5" w:rsidRPr="00BC2DA5">
      <w:rPr>
        <w:b/>
        <w:bCs/>
        <w:sz w:val="22"/>
        <w:szCs w:val="22"/>
      </w:rPr>
      <w:t>1</w:t>
    </w:r>
    <w:r w:rsidR="00BC2DA5" w:rsidRPr="00BC2DA5">
      <w:rPr>
        <w:b/>
        <w:sz w:val="22"/>
        <w:szCs w:val="22"/>
      </w:rPr>
      <w:fldChar w:fldCharType="end"/>
    </w:r>
    <w:r w:rsidR="00BC2DA5" w:rsidRPr="00BC2DA5">
      <w:rPr>
        <w:b/>
        <w:bCs/>
        <w:sz w:val="22"/>
        <w:szCs w:val="22"/>
      </w:rPr>
      <w:t xml:space="preserve"> z </w:t>
    </w:r>
    <w:r w:rsidR="00BC2DA5" w:rsidRPr="00BC2DA5">
      <w:rPr>
        <w:b/>
        <w:bCs/>
        <w:sz w:val="22"/>
        <w:szCs w:val="22"/>
      </w:rPr>
      <w:fldChar w:fldCharType="begin"/>
    </w:r>
    <w:r w:rsidR="00BC2DA5" w:rsidRPr="00BC2DA5">
      <w:rPr>
        <w:b/>
        <w:bCs/>
        <w:sz w:val="22"/>
        <w:szCs w:val="22"/>
      </w:rPr>
      <w:instrText xml:space="preserve"> NUMPAGES   \* MERGEFORMAT </w:instrText>
    </w:r>
    <w:r w:rsidR="00BC2DA5" w:rsidRPr="00BC2DA5">
      <w:rPr>
        <w:b/>
        <w:bCs/>
        <w:sz w:val="22"/>
        <w:szCs w:val="22"/>
      </w:rPr>
      <w:fldChar w:fldCharType="separate"/>
    </w:r>
    <w:r w:rsidR="00BC2DA5" w:rsidRPr="00BC2DA5">
      <w:rPr>
        <w:b/>
        <w:bCs/>
        <w:sz w:val="22"/>
        <w:szCs w:val="22"/>
      </w:rPr>
      <w:t>5</w:t>
    </w:r>
    <w:r w:rsidR="00BC2DA5" w:rsidRPr="00BC2DA5">
      <w:rPr>
        <w:b/>
        <w:sz w:val="22"/>
        <w:szCs w:val="22"/>
      </w:rPr>
      <w:fldChar w:fldCharType="end"/>
    </w:r>
    <w:r w:rsidR="00BC2DA5" w:rsidRPr="00BC2DA5">
      <w:rPr>
        <w:b/>
        <w:sz w:val="22"/>
        <w:szCs w:val="22"/>
      </w:rPr>
      <w:t xml:space="preserve"> </w:t>
    </w:r>
    <w:r w:rsidR="00BC2DA5" w:rsidRPr="00A1648C"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93F43" w14:textId="77777777" w:rsidR="001B1164" w:rsidRDefault="001B1164">
      <w:r>
        <w:separator/>
      </w:r>
    </w:p>
  </w:footnote>
  <w:footnote w:type="continuationSeparator" w:id="0">
    <w:p w14:paraId="15D898C7" w14:textId="77777777" w:rsidR="001B1164" w:rsidRDefault="001B1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0B22" w14:textId="77777777" w:rsidR="00F92EC4" w:rsidRPr="00A1648C" w:rsidRDefault="00F92EC4" w:rsidP="00461997">
    <w:pPr>
      <w:tabs>
        <w:tab w:val="right" w:pos="9900"/>
      </w:tabs>
    </w:pPr>
    <w:r>
      <w:t xml:space="preserve">Volitelné předměty – příloha </w:t>
    </w:r>
    <w:r w:rsidRPr="00A1648C">
      <w:t>ŠVP</w:t>
    </w:r>
    <w:r w:rsidRPr="00A1648C">
      <w:tab/>
      <w:t>Gymnázium Velké Meziříčí</w:t>
    </w:r>
  </w:p>
  <w:p w14:paraId="5BCDF112" w14:textId="77777777" w:rsidR="00BC2DA5" w:rsidRDefault="00F92EC4" w:rsidP="00BC2DA5">
    <w:pPr>
      <w:pBdr>
        <w:bottom w:val="single" w:sz="4" w:space="1" w:color="auto"/>
      </w:pBdr>
      <w:tabs>
        <w:tab w:val="right" w:pos="9900"/>
      </w:tabs>
    </w:pPr>
    <w:r w:rsidRPr="00A1648C">
      <w:t>pro vyšší stupeň osmiletého studia a čtyřleté studium</w:t>
    </w:r>
    <w:r w:rsidRPr="00A1648C">
      <w:tab/>
    </w:r>
  </w:p>
  <w:p w14:paraId="2BB768C8" w14:textId="4A87153A" w:rsidR="00BC2DA5" w:rsidRPr="00BC2DA5" w:rsidRDefault="00BC2DA5" w:rsidP="00BC2DA5">
    <w:pPr>
      <w:pBdr>
        <w:bottom w:val="single" w:sz="4" w:space="1" w:color="auto"/>
      </w:pBdr>
      <w:tabs>
        <w:tab w:val="right" w:pos="9900"/>
      </w:tabs>
      <w:rPr>
        <w:b/>
      </w:rPr>
    </w:pPr>
    <w:r w:rsidRPr="00BC2DA5">
      <w:t>od 1. 9. 2009</w:t>
    </w:r>
    <w:r w:rsidRPr="00BC2DA5">
      <w:rPr>
        <w:b/>
        <w:bCs/>
      </w:rPr>
      <w:tab/>
    </w:r>
    <w:r>
      <w:rPr>
        <w:b/>
      </w:rPr>
      <w:t>K</w:t>
    </w:r>
    <w:r w:rsidRPr="00413956">
      <w:rPr>
        <w:b/>
      </w:rPr>
      <w:t>onverzace</w:t>
    </w:r>
    <w:r>
      <w:rPr>
        <w:b/>
      </w:rPr>
      <w:t xml:space="preserve"> v anglickém jazyce 1</w:t>
    </w:r>
  </w:p>
  <w:p w14:paraId="363B8B49" w14:textId="77777777" w:rsidR="00BC2DA5" w:rsidRPr="00BC2DA5" w:rsidRDefault="00BC2DA5" w:rsidP="00BC2DA5">
    <w:pPr>
      <w:pBdr>
        <w:bottom w:val="single" w:sz="4" w:space="1" w:color="auto"/>
      </w:pBdr>
      <w:tabs>
        <w:tab w:val="right" w:pos="9900"/>
      </w:tabs>
    </w:pPr>
    <w:r w:rsidRPr="00BC2DA5">
      <w:t>aktualizovaný a platný od 1. 1. 2026</w:t>
    </w:r>
  </w:p>
  <w:p w14:paraId="0DEBE611" w14:textId="77777777" w:rsidR="00F92EC4" w:rsidRPr="00A1648C" w:rsidRDefault="00F92EC4" w:rsidP="00461997">
    <w:pPr>
      <w:tabs>
        <w:tab w:val="right" w:pos="99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50DCD" w14:textId="77777777" w:rsidR="00F92EC4" w:rsidRPr="00F13464" w:rsidRDefault="00F92EC4" w:rsidP="00461997">
    <w:pPr>
      <w:tabs>
        <w:tab w:val="right" w:pos="14317"/>
      </w:tabs>
      <w:rPr>
        <w:sz w:val="22"/>
        <w:szCs w:val="22"/>
      </w:rPr>
    </w:pPr>
    <w:r w:rsidRPr="00F13464">
      <w:rPr>
        <w:sz w:val="22"/>
        <w:szCs w:val="22"/>
      </w:rPr>
      <w:t xml:space="preserve">Volitelné předměty – příloha ŠVP </w:t>
    </w:r>
    <w:r w:rsidRPr="00F13464">
      <w:rPr>
        <w:sz w:val="22"/>
        <w:szCs w:val="22"/>
      </w:rPr>
      <w:tab/>
      <w:t>Gymnázium Velké Meziříčí</w:t>
    </w:r>
  </w:p>
  <w:p w14:paraId="222F2D31" w14:textId="12ACADF6" w:rsidR="00F92EC4" w:rsidRDefault="00F92EC4" w:rsidP="00461997">
    <w:pPr>
      <w:tabs>
        <w:tab w:val="right" w:pos="14317"/>
      </w:tabs>
      <w:rPr>
        <w:b/>
        <w:sz w:val="22"/>
        <w:szCs w:val="22"/>
      </w:rPr>
    </w:pPr>
    <w:r>
      <w:rPr>
        <w:sz w:val="22"/>
        <w:szCs w:val="22"/>
      </w:rPr>
      <w:t>p</w:t>
    </w:r>
    <w:r w:rsidRPr="00F13464">
      <w:rPr>
        <w:sz w:val="22"/>
        <w:szCs w:val="22"/>
      </w:rPr>
      <w:t>ro vyšší stupeň osmiletého všeobecného studia a čtyřleté studium</w:t>
    </w:r>
    <w:r w:rsidRPr="00F13464">
      <w:rPr>
        <w:sz w:val="22"/>
        <w:szCs w:val="22"/>
      </w:rPr>
      <w:tab/>
    </w:r>
  </w:p>
  <w:p w14:paraId="036C0BD8" w14:textId="059A807A" w:rsidR="00BC2DA5" w:rsidRPr="00BC2DA5" w:rsidRDefault="00BC2DA5" w:rsidP="00BC2DA5">
    <w:pPr>
      <w:tabs>
        <w:tab w:val="right" w:pos="14317"/>
      </w:tabs>
      <w:rPr>
        <w:b/>
        <w:sz w:val="22"/>
        <w:szCs w:val="22"/>
      </w:rPr>
    </w:pPr>
    <w:r w:rsidRPr="00BC2DA5">
      <w:rPr>
        <w:bCs/>
        <w:sz w:val="22"/>
        <w:szCs w:val="22"/>
      </w:rPr>
      <w:t>od 1. 9. 2009</w:t>
    </w:r>
    <w:r w:rsidRPr="00BC2DA5">
      <w:rPr>
        <w:bCs/>
        <w:sz w:val="22"/>
        <w:szCs w:val="22"/>
      </w:rPr>
      <w:tab/>
    </w:r>
    <w:r>
      <w:rPr>
        <w:b/>
        <w:sz w:val="22"/>
        <w:szCs w:val="22"/>
      </w:rPr>
      <w:t>Konverzace v anglickém jazyce 1</w:t>
    </w:r>
  </w:p>
  <w:p w14:paraId="630F1DE8" w14:textId="77777777" w:rsidR="00BC2DA5" w:rsidRPr="00BC2DA5" w:rsidRDefault="00BC2DA5" w:rsidP="00BC2DA5">
    <w:pPr>
      <w:tabs>
        <w:tab w:val="right" w:pos="14317"/>
      </w:tabs>
      <w:rPr>
        <w:b/>
        <w:sz w:val="22"/>
        <w:szCs w:val="22"/>
      </w:rPr>
    </w:pPr>
    <w:r w:rsidRPr="00BC2DA5">
      <w:rPr>
        <w:bCs/>
        <w:sz w:val="22"/>
        <w:szCs w:val="22"/>
      </w:rPr>
      <w:t>aktualizovaný a platný od 1. 1. 2026</w:t>
    </w:r>
  </w:p>
  <w:p w14:paraId="06E581BA" w14:textId="77777777" w:rsidR="00F92EC4" w:rsidRPr="00E32598" w:rsidRDefault="00F92EC4">
    <w:pPr>
      <w:pStyle w:val="Zhlav"/>
      <w:rPr>
        <w:rFonts w:ascii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15785E2D"/>
    <w:multiLevelType w:val="hybridMultilevel"/>
    <w:tmpl w:val="A6FA71BE"/>
    <w:lvl w:ilvl="0" w:tplc="D5BC3F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97004"/>
    <w:multiLevelType w:val="hybridMultilevel"/>
    <w:tmpl w:val="6CDE1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3519676">
    <w:abstractNumId w:val="2"/>
  </w:num>
  <w:num w:numId="2" w16cid:durableId="1204516688">
    <w:abstractNumId w:val="4"/>
  </w:num>
  <w:num w:numId="3" w16cid:durableId="389232134">
    <w:abstractNumId w:val="7"/>
  </w:num>
  <w:num w:numId="4" w16cid:durableId="1186751744">
    <w:abstractNumId w:val="0"/>
  </w:num>
  <w:num w:numId="5" w16cid:durableId="2146702865">
    <w:abstractNumId w:val="3"/>
  </w:num>
  <w:num w:numId="6" w16cid:durableId="1092312977">
    <w:abstractNumId w:val="5"/>
  </w:num>
  <w:num w:numId="7" w16cid:durableId="105396167">
    <w:abstractNumId w:val="6"/>
  </w:num>
  <w:num w:numId="8" w16cid:durableId="510534851">
    <w:abstractNumId w:val="12"/>
  </w:num>
  <w:num w:numId="9" w16cid:durableId="2028214069">
    <w:abstractNumId w:val="1"/>
  </w:num>
  <w:num w:numId="10" w16cid:durableId="230502987">
    <w:abstractNumId w:val="9"/>
  </w:num>
  <w:num w:numId="11" w16cid:durableId="697392397">
    <w:abstractNumId w:val="8"/>
  </w:num>
  <w:num w:numId="12" w16cid:durableId="201326975">
    <w:abstractNumId w:val="13"/>
  </w:num>
  <w:num w:numId="13" w16cid:durableId="151609538">
    <w:abstractNumId w:val="10"/>
  </w:num>
  <w:num w:numId="14" w16cid:durableId="13267823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CD6"/>
    <w:rsid w:val="000020CF"/>
    <w:rsid w:val="00032264"/>
    <w:rsid w:val="00033291"/>
    <w:rsid w:val="00041938"/>
    <w:rsid w:val="000530E0"/>
    <w:rsid w:val="000820D1"/>
    <w:rsid w:val="000951F5"/>
    <w:rsid w:val="000A34AD"/>
    <w:rsid w:val="000B04EF"/>
    <w:rsid w:val="000D3F07"/>
    <w:rsid w:val="000E12D1"/>
    <w:rsid w:val="000E4ADA"/>
    <w:rsid w:val="000F39CE"/>
    <w:rsid w:val="000F6831"/>
    <w:rsid w:val="00106104"/>
    <w:rsid w:val="0012452E"/>
    <w:rsid w:val="00131B2F"/>
    <w:rsid w:val="00136059"/>
    <w:rsid w:val="001711B5"/>
    <w:rsid w:val="0018191C"/>
    <w:rsid w:val="0019253A"/>
    <w:rsid w:val="00193454"/>
    <w:rsid w:val="001969CB"/>
    <w:rsid w:val="001A0A09"/>
    <w:rsid w:val="001A167A"/>
    <w:rsid w:val="001A4733"/>
    <w:rsid w:val="001B1164"/>
    <w:rsid w:val="001C5D14"/>
    <w:rsid w:val="001D09A0"/>
    <w:rsid w:val="001E0402"/>
    <w:rsid w:val="001E0431"/>
    <w:rsid w:val="001E5B17"/>
    <w:rsid w:val="001E75EF"/>
    <w:rsid w:val="001F4F93"/>
    <w:rsid w:val="001F7785"/>
    <w:rsid w:val="001F77CB"/>
    <w:rsid w:val="00200616"/>
    <w:rsid w:val="0021346B"/>
    <w:rsid w:val="00220556"/>
    <w:rsid w:val="00227303"/>
    <w:rsid w:val="00232ACC"/>
    <w:rsid w:val="00235B81"/>
    <w:rsid w:val="00240F0F"/>
    <w:rsid w:val="0024110C"/>
    <w:rsid w:val="0024292D"/>
    <w:rsid w:val="00246B42"/>
    <w:rsid w:val="00247E59"/>
    <w:rsid w:val="0029434E"/>
    <w:rsid w:val="002A3FDB"/>
    <w:rsid w:val="002A6332"/>
    <w:rsid w:val="002C4725"/>
    <w:rsid w:val="002D4590"/>
    <w:rsid w:val="002F0848"/>
    <w:rsid w:val="002F2F50"/>
    <w:rsid w:val="002F5575"/>
    <w:rsid w:val="003046F7"/>
    <w:rsid w:val="00321988"/>
    <w:rsid w:val="00337B83"/>
    <w:rsid w:val="003445D3"/>
    <w:rsid w:val="00346968"/>
    <w:rsid w:val="00350B14"/>
    <w:rsid w:val="00351230"/>
    <w:rsid w:val="003516FC"/>
    <w:rsid w:val="00390C9C"/>
    <w:rsid w:val="003953E6"/>
    <w:rsid w:val="003F2446"/>
    <w:rsid w:val="00401FA8"/>
    <w:rsid w:val="004034FE"/>
    <w:rsid w:val="00413956"/>
    <w:rsid w:val="00431282"/>
    <w:rsid w:val="004446CB"/>
    <w:rsid w:val="00445CAF"/>
    <w:rsid w:val="00461997"/>
    <w:rsid w:val="004730FB"/>
    <w:rsid w:val="00474253"/>
    <w:rsid w:val="004779B2"/>
    <w:rsid w:val="004944C9"/>
    <w:rsid w:val="0049518E"/>
    <w:rsid w:val="004A2FAD"/>
    <w:rsid w:val="004B16A6"/>
    <w:rsid w:val="004B2FB5"/>
    <w:rsid w:val="004B3DCC"/>
    <w:rsid w:val="004B5022"/>
    <w:rsid w:val="004F0C29"/>
    <w:rsid w:val="004F24A6"/>
    <w:rsid w:val="004F2ECD"/>
    <w:rsid w:val="0050572D"/>
    <w:rsid w:val="00544F90"/>
    <w:rsid w:val="00560604"/>
    <w:rsid w:val="0056451F"/>
    <w:rsid w:val="00567614"/>
    <w:rsid w:val="00582C9E"/>
    <w:rsid w:val="0059214B"/>
    <w:rsid w:val="00592DB4"/>
    <w:rsid w:val="00595B96"/>
    <w:rsid w:val="005A454B"/>
    <w:rsid w:val="005B4103"/>
    <w:rsid w:val="005C3E24"/>
    <w:rsid w:val="0061050C"/>
    <w:rsid w:val="006170AB"/>
    <w:rsid w:val="006427EE"/>
    <w:rsid w:val="00656328"/>
    <w:rsid w:val="00673B11"/>
    <w:rsid w:val="00681804"/>
    <w:rsid w:val="00684452"/>
    <w:rsid w:val="00690C27"/>
    <w:rsid w:val="006A5D60"/>
    <w:rsid w:val="006D23CD"/>
    <w:rsid w:val="006F3E1D"/>
    <w:rsid w:val="006F776A"/>
    <w:rsid w:val="00701D34"/>
    <w:rsid w:val="00712988"/>
    <w:rsid w:val="00725453"/>
    <w:rsid w:val="00740A50"/>
    <w:rsid w:val="0074399D"/>
    <w:rsid w:val="00745C9C"/>
    <w:rsid w:val="007507A2"/>
    <w:rsid w:val="00752201"/>
    <w:rsid w:val="00760C44"/>
    <w:rsid w:val="007C01C1"/>
    <w:rsid w:val="007E0443"/>
    <w:rsid w:val="007E3E30"/>
    <w:rsid w:val="007F0F4D"/>
    <w:rsid w:val="00815A60"/>
    <w:rsid w:val="00827A1F"/>
    <w:rsid w:val="008555CA"/>
    <w:rsid w:val="0086196D"/>
    <w:rsid w:val="00883B31"/>
    <w:rsid w:val="00891391"/>
    <w:rsid w:val="008C2BCA"/>
    <w:rsid w:val="008E15FE"/>
    <w:rsid w:val="008F0483"/>
    <w:rsid w:val="008F63B9"/>
    <w:rsid w:val="00900E8B"/>
    <w:rsid w:val="009042F5"/>
    <w:rsid w:val="009173FB"/>
    <w:rsid w:val="00924DB5"/>
    <w:rsid w:val="00933794"/>
    <w:rsid w:val="009640BD"/>
    <w:rsid w:val="0097022B"/>
    <w:rsid w:val="0099118D"/>
    <w:rsid w:val="009930E2"/>
    <w:rsid w:val="009A0218"/>
    <w:rsid w:val="009A17EE"/>
    <w:rsid w:val="009A493C"/>
    <w:rsid w:val="009D078C"/>
    <w:rsid w:val="009D08C2"/>
    <w:rsid w:val="009D4A10"/>
    <w:rsid w:val="009E3159"/>
    <w:rsid w:val="009E564F"/>
    <w:rsid w:val="00A02EE2"/>
    <w:rsid w:val="00A1648C"/>
    <w:rsid w:val="00A269FC"/>
    <w:rsid w:val="00A35F4B"/>
    <w:rsid w:val="00A44CE4"/>
    <w:rsid w:val="00A44D0A"/>
    <w:rsid w:val="00A65971"/>
    <w:rsid w:val="00A6748E"/>
    <w:rsid w:val="00A75A2D"/>
    <w:rsid w:val="00A970C1"/>
    <w:rsid w:val="00AA024B"/>
    <w:rsid w:val="00AA34C8"/>
    <w:rsid w:val="00AB78C9"/>
    <w:rsid w:val="00AC530B"/>
    <w:rsid w:val="00AC6DF0"/>
    <w:rsid w:val="00AD365E"/>
    <w:rsid w:val="00AE501E"/>
    <w:rsid w:val="00AF0532"/>
    <w:rsid w:val="00AF4A99"/>
    <w:rsid w:val="00B01D6C"/>
    <w:rsid w:val="00B0229C"/>
    <w:rsid w:val="00B27134"/>
    <w:rsid w:val="00B30D19"/>
    <w:rsid w:val="00B351F5"/>
    <w:rsid w:val="00B7041C"/>
    <w:rsid w:val="00B71C43"/>
    <w:rsid w:val="00B731E6"/>
    <w:rsid w:val="00B84A64"/>
    <w:rsid w:val="00B85305"/>
    <w:rsid w:val="00BA0F3B"/>
    <w:rsid w:val="00BB47BE"/>
    <w:rsid w:val="00BC2DA5"/>
    <w:rsid w:val="00BE7345"/>
    <w:rsid w:val="00BE734D"/>
    <w:rsid w:val="00C01283"/>
    <w:rsid w:val="00C02F0F"/>
    <w:rsid w:val="00C078E3"/>
    <w:rsid w:val="00C119B3"/>
    <w:rsid w:val="00C15BD0"/>
    <w:rsid w:val="00C21006"/>
    <w:rsid w:val="00C31AD9"/>
    <w:rsid w:val="00C35A98"/>
    <w:rsid w:val="00C470DE"/>
    <w:rsid w:val="00C96108"/>
    <w:rsid w:val="00CA1D78"/>
    <w:rsid w:val="00CB2FAB"/>
    <w:rsid w:val="00CD2A53"/>
    <w:rsid w:val="00CF04D8"/>
    <w:rsid w:val="00CF2806"/>
    <w:rsid w:val="00CF33C8"/>
    <w:rsid w:val="00CF48F1"/>
    <w:rsid w:val="00CF5280"/>
    <w:rsid w:val="00D009D5"/>
    <w:rsid w:val="00D14643"/>
    <w:rsid w:val="00D14D49"/>
    <w:rsid w:val="00D21036"/>
    <w:rsid w:val="00D244A3"/>
    <w:rsid w:val="00D277F5"/>
    <w:rsid w:val="00D332BD"/>
    <w:rsid w:val="00D74955"/>
    <w:rsid w:val="00D87C79"/>
    <w:rsid w:val="00D94AC9"/>
    <w:rsid w:val="00DA5FBF"/>
    <w:rsid w:val="00DB2751"/>
    <w:rsid w:val="00DB4522"/>
    <w:rsid w:val="00DC273D"/>
    <w:rsid w:val="00DC44FA"/>
    <w:rsid w:val="00DC5CD6"/>
    <w:rsid w:val="00DE2A87"/>
    <w:rsid w:val="00DF2DBD"/>
    <w:rsid w:val="00DF32C7"/>
    <w:rsid w:val="00E05A40"/>
    <w:rsid w:val="00E32598"/>
    <w:rsid w:val="00E40B8E"/>
    <w:rsid w:val="00E46C8E"/>
    <w:rsid w:val="00E521DA"/>
    <w:rsid w:val="00E623D8"/>
    <w:rsid w:val="00E65296"/>
    <w:rsid w:val="00E80894"/>
    <w:rsid w:val="00EA5056"/>
    <w:rsid w:val="00EF51D6"/>
    <w:rsid w:val="00F03266"/>
    <w:rsid w:val="00F13464"/>
    <w:rsid w:val="00F15F95"/>
    <w:rsid w:val="00F25A59"/>
    <w:rsid w:val="00F5037E"/>
    <w:rsid w:val="00F811D7"/>
    <w:rsid w:val="00F92EC4"/>
    <w:rsid w:val="00FB3EC5"/>
    <w:rsid w:val="00FC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717FE1"/>
  <w15:chartTrackingRefBased/>
  <w15:docId w15:val="{EB5BBB89-99A9-45BD-A76D-F9E403FF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  <w:style w:type="paragraph" w:styleId="Bezmezer">
    <w:name w:val="No Spacing"/>
    <w:uiPriority w:val="1"/>
    <w:qFormat/>
    <w:rsid w:val="00413956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61050C"/>
    <w:pPr>
      <w:ind w:left="720"/>
      <w:contextualSpacing/>
    </w:pPr>
  </w:style>
  <w:style w:type="character" w:customStyle="1" w:styleId="ZpatChar">
    <w:name w:val="Zápatí Char"/>
    <w:link w:val="Zpat"/>
    <w:rsid w:val="00BC2DA5"/>
    <w:rPr>
      <w:sz w:val="24"/>
      <w:szCs w:val="24"/>
    </w:rPr>
  </w:style>
  <w:style w:type="character" w:customStyle="1" w:styleId="normaltextrun">
    <w:name w:val="normaltextrun"/>
    <w:basedOn w:val="Standardnpsmoodstavce"/>
    <w:rsid w:val="00BC2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cp:lastModifiedBy>Pavel Dvořák</cp:lastModifiedBy>
  <cp:revision>3</cp:revision>
  <cp:lastPrinted>2013-09-12T11:16:00Z</cp:lastPrinted>
  <dcterms:created xsi:type="dcterms:W3CDTF">2026-01-08T14:16:00Z</dcterms:created>
  <dcterms:modified xsi:type="dcterms:W3CDTF">2026-01-08T14:16:00Z</dcterms:modified>
</cp:coreProperties>
</file>