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0DAD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4386860E" w14:textId="77777777" w:rsidR="00580019" w:rsidRDefault="00580019" w:rsidP="00DC5CD6">
      <w:pPr>
        <w:jc w:val="center"/>
        <w:rPr>
          <w:rFonts w:ascii="Calibri" w:hAnsi="Calibri" w:cs="Calibri"/>
          <w:b/>
        </w:rPr>
      </w:pPr>
    </w:p>
    <w:p w14:paraId="1AD1A99F" w14:textId="77777777" w:rsidR="00DC5CD6" w:rsidRDefault="00D83D7E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Zeměpis</w:t>
      </w:r>
      <w:r w:rsidR="00BF33C7">
        <w:rPr>
          <w:rFonts w:ascii="Calibri" w:hAnsi="Calibri" w:cs="Calibri"/>
          <w:b/>
          <w:sz w:val="36"/>
          <w:szCs w:val="36"/>
        </w:rPr>
        <w:t>ný seminář</w:t>
      </w:r>
    </w:p>
    <w:p w14:paraId="7864E6C4" w14:textId="77777777" w:rsidR="00DC5CD6" w:rsidRDefault="00DC5CD6" w:rsidP="00DC5CD6">
      <w:pPr>
        <w:rPr>
          <w:rFonts w:ascii="Calibri" w:hAnsi="Calibri" w:cs="Calibri"/>
        </w:rPr>
      </w:pPr>
    </w:p>
    <w:p w14:paraId="51F5DB46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5FE9DFD3" w14:textId="77777777" w:rsidR="00DC5CD6" w:rsidRDefault="00DC5CD6" w:rsidP="00DC5CD6">
      <w:pPr>
        <w:rPr>
          <w:rFonts w:ascii="Calibri" w:hAnsi="Calibri" w:cs="Calibri"/>
          <w:b/>
        </w:rPr>
      </w:pPr>
    </w:p>
    <w:p w14:paraId="2A3C81DD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6E4EB773" w14:textId="77777777" w:rsidR="00DC5CD6" w:rsidRDefault="00D83D7E" w:rsidP="00981A7D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Zeměpis</w:t>
      </w:r>
      <w:r w:rsidR="00BF33C7">
        <w:rPr>
          <w:rFonts w:ascii="Calibri" w:hAnsi="Calibri" w:cs="Calibri"/>
        </w:rPr>
        <w:t>ný seminář</w:t>
      </w:r>
      <w:r>
        <w:rPr>
          <w:rFonts w:ascii="Calibri" w:hAnsi="Calibri" w:cs="Calibri"/>
        </w:rPr>
        <w:t xml:space="preserve"> je součástí vzdělávací oblasti Člověk a příroda z RVP </w:t>
      </w:r>
      <w:r w:rsidR="008410D4">
        <w:rPr>
          <w:rFonts w:ascii="Calibri" w:hAnsi="Calibri" w:cs="Calibri"/>
        </w:rPr>
        <w:t>VG</w:t>
      </w:r>
      <w:r>
        <w:rPr>
          <w:rFonts w:ascii="Calibri" w:hAnsi="Calibri" w:cs="Calibri"/>
        </w:rPr>
        <w:t xml:space="preserve">. Zahrnuje obsah vzdělávacího oboru Geografie a obsah vzdělávacího oboru Geologie. Integruje část oboru Výchova ke zdraví a také tematické okruhy průřezových témat </w:t>
      </w:r>
      <w:r>
        <w:rPr>
          <w:rFonts w:ascii="Calibri" w:hAnsi="Calibri" w:cs="Calibri"/>
          <w:b/>
        </w:rPr>
        <w:t>Výchova k myšlení v evropských a globálních souvislostech, Multikulturní výchova a Environmentální výchova</w:t>
      </w:r>
      <w:r>
        <w:rPr>
          <w:rFonts w:ascii="Calibri" w:hAnsi="Calibri" w:cs="Calibri"/>
        </w:rPr>
        <w:t xml:space="preserve"> RVP </w:t>
      </w:r>
      <w:r w:rsidR="008410D4">
        <w:rPr>
          <w:rFonts w:ascii="Calibri" w:hAnsi="Calibri" w:cs="Calibri"/>
        </w:rPr>
        <w:t>VG</w:t>
      </w:r>
      <w:r>
        <w:rPr>
          <w:rFonts w:ascii="Calibri" w:hAnsi="Calibri" w:cs="Calibri"/>
        </w:rPr>
        <w:t>. Předmět má řadu mezipředmětových vztahů k ostatním oborům na škole (matematika, fyzika, biologie, dějepis, základy společenských věd).</w:t>
      </w:r>
    </w:p>
    <w:p w14:paraId="5CE0B182" w14:textId="77777777" w:rsidR="00B50A62" w:rsidRDefault="00BF33C7" w:rsidP="00981A7D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Náplní předmětu je </w:t>
      </w:r>
      <w:r w:rsidR="00B50A62">
        <w:rPr>
          <w:rFonts w:ascii="Calibri" w:hAnsi="Calibri" w:cs="Calibri"/>
        </w:rPr>
        <w:t xml:space="preserve">zopakování a </w:t>
      </w:r>
      <w:r>
        <w:rPr>
          <w:rFonts w:ascii="Calibri" w:hAnsi="Calibri" w:cs="Calibri"/>
        </w:rPr>
        <w:t>prohlouben</w:t>
      </w:r>
      <w:r w:rsidR="00926B23">
        <w:rPr>
          <w:rFonts w:ascii="Calibri" w:hAnsi="Calibri" w:cs="Calibri"/>
        </w:rPr>
        <w:t>í učiva předmětu Zeměpis z 1.</w:t>
      </w:r>
      <w:r w:rsidR="005775DA">
        <w:rPr>
          <w:rFonts w:ascii="Calibri" w:hAnsi="Calibri" w:cs="Calibri"/>
        </w:rPr>
        <w:t>–</w:t>
      </w:r>
      <w:r>
        <w:rPr>
          <w:rFonts w:ascii="Calibri" w:hAnsi="Calibri" w:cs="Calibri"/>
        </w:rPr>
        <w:t>3. ročník</w:t>
      </w:r>
      <w:r w:rsidR="005775DA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čtyřletého studia a 5.</w:t>
      </w:r>
      <w:r w:rsidR="005775DA">
        <w:rPr>
          <w:rFonts w:ascii="Calibri" w:hAnsi="Calibri" w:cs="Calibri"/>
        </w:rPr>
        <w:t>–</w:t>
      </w:r>
      <w:r>
        <w:rPr>
          <w:rFonts w:ascii="Calibri" w:hAnsi="Calibri" w:cs="Calibri"/>
        </w:rPr>
        <w:t>7. ročníku osmiletého studia</w:t>
      </w:r>
      <w:r w:rsidR="008410D4">
        <w:rPr>
          <w:rFonts w:ascii="Calibri" w:hAnsi="Calibri" w:cs="Calibri"/>
        </w:rPr>
        <w:t xml:space="preserve">, </w:t>
      </w:r>
      <w:r w:rsidR="00926B23">
        <w:rPr>
          <w:rFonts w:ascii="Calibri" w:hAnsi="Calibri" w:cs="Calibri"/>
        </w:rPr>
        <w:t>nezbytnou součástí aplikování</w:t>
      </w:r>
      <w:r w:rsidR="008410D4">
        <w:rPr>
          <w:rFonts w:ascii="Calibri" w:hAnsi="Calibri" w:cs="Calibri"/>
        </w:rPr>
        <w:t xml:space="preserve"> získaných </w:t>
      </w:r>
      <w:r w:rsidR="00926B23">
        <w:rPr>
          <w:rFonts w:ascii="Calibri" w:hAnsi="Calibri" w:cs="Calibri"/>
        </w:rPr>
        <w:t>dovedností formou</w:t>
      </w:r>
      <w:r w:rsidR="008410D4">
        <w:rPr>
          <w:rFonts w:ascii="Calibri" w:hAnsi="Calibri" w:cs="Calibri"/>
        </w:rPr>
        <w:t xml:space="preserve"> </w:t>
      </w:r>
      <w:r w:rsidR="00926B23">
        <w:rPr>
          <w:rFonts w:ascii="Calibri" w:hAnsi="Calibri" w:cs="Calibri"/>
        </w:rPr>
        <w:t>praktických cvičení – jak v multimediálním prostředí, tak v terénu. Získané poznatky slouží studentovi k důkladnější přípravě</w:t>
      </w:r>
      <w:r w:rsidR="00E75B13">
        <w:rPr>
          <w:rFonts w:ascii="Calibri" w:hAnsi="Calibri" w:cs="Calibri"/>
        </w:rPr>
        <w:t xml:space="preserve"> na maturitní zkoušku.</w:t>
      </w:r>
      <w:r>
        <w:rPr>
          <w:rFonts w:ascii="Calibri" w:hAnsi="Calibri" w:cs="Calibri"/>
        </w:rPr>
        <w:t xml:space="preserve"> </w:t>
      </w:r>
      <w:r w:rsidR="00926B23">
        <w:rPr>
          <w:rFonts w:ascii="Calibri" w:hAnsi="Calibri" w:cs="Calibri"/>
        </w:rPr>
        <w:t xml:space="preserve">Cílem semináře je také </w:t>
      </w:r>
      <w:r w:rsidR="00B50A62">
        <w:rPr>
          <w:rFonts w:ascii="Calibri" w:hAnsi="Calibri" w:cs="Calibri"/>
        </w:rPr>
        <w:t>podat praktické informace v oblasti cestování a rekreace</w:t>
      </w:r>
      <w:r w:rsidR="00926B23">
        <w:rPr>
          <w:rFonts w:ascii="Calibri" w:hAnsi="Calibri" w:cs="Calibri"/>
        </w:rPr>
        <w:t xml:space="preserve">. Seminář je zakončen seminární prací na vybrané geografické téma, které student prezentuje jako </w:t>
      </w:r>
      <w:r w:rsidR="00B50A62">
        <w:rPr>
          <w:rFonts w:ascii="Calibri" w:hAnsi="Calibri" w:cs="Calibri"/>
        </w:rPr>
        <w:t>závěrečnou maturitní práci před třídním kolektivem na konci školního roku.</w:t>
      </w:r>
    </w:p>
    <w:p w14:paraId="3306B672" w14:textId="77777777" w:rsidR="00BF33C7" w:rsidRDefault="00BF33C7" w:rsidP="00981A7D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Seminář je vhodný pro maturanty ze zeměpisu a dále pak pro ty </w:t>
      </w:r>
      <w:r w:rsidR="00981A7D">
        <w:rPr>
          <w:rFonts w:ascii="Calibri" w:hAnsi="Calibri" w:cs="Calibri"/>
        </w:rPr>
        <w:t>studenty</w:t>
      </w:r>
      <w:r>
        <w:rPr>
          <w:rFonts w:ascii="Calibri" w:hAnsi="Calibri" w:cs="Calibri"/>
        </w:rPr>
        <w:t>, kteří v nějakém rozsahu využijí zeměpisných poznatků ve svém dalším studiu</w:t>
      </w:r>
      <w:r w:rsidR="00B50A62">
        <w:rPr>
          <w:rFonts w:ascii="Calibri" w:hAnsi="Calibri" w:cs="Calibri"/>
        </w:rPr>
        <w:t xml:space="preserve"> na vysokých školách – nejen geografického zaměření, ale také na vysokých školách ekonomických, přírodovědných nebo ve vybraných humanitních oborech</w:t>
      </w:r>
      <w:r>
        <w:rPr>
          <w:rFonts w:ascii="Calibri" w:hAnsi="Calibri" w:cs="Calibri"/>
        </w:rPr>
        <w:t xml:space="preserve">. </w:t>
      </w:r>
    </w:p>
    <w:p w14:paraId="239214AC" w14:textId="77777777" w:rsidR="00D83D7E" w:rsidRDefault="00D83D7E" w:rsidP="0024648A">
      <w:pPr>
        <w:ind w:left="705"/>
        <w:jc w:val="both"/>
        <w:rPr>
          <w:rFonts w:ascii="Calibri" w:hAnsi="Calibri" w:cs="Calibri"/>
        </w:rPr>
      </w:pPr>
    </w:p>
    <w:p w14:paraId="362FDB7C" w14:textId="77777777" w:rsidR="00CA1D78" w:rsidRDefault="00CA1D78" w:rsidP="00DC5CD6">
      <w:pPr>
        <w:rPr>
          <w:rFonts w:ascii="Calibri" w:hAnsi="Calibri" w:cs="Calibri"/>
        </w:rPr>
      </w:pPr>
    </w:p>
    <w:p w14:paraId="6503E515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617849F1" w14:textId="77777777" w:rsidR="00BF33C7" w:rsidRDefault="00BF33C7" w:rsidP="00BF33C7">
      <w:pPr>
        <w:spacing w:before="12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Zeměpisný seminář je vyučován ve 4. ročníku čtyřletého studia a 8. ročníku </w:t>
      </w:r>
      <w:r>
        <w:rPr>
          <w:rFonts w:ascii="Calibri" w:hAnsi="Calibri" w:cs="Calibri"/>
        </w:rPr>
        <w:tab/>
        <w:t>osmiletého studia s následující hodinovou dotací:</w:t>
      </w:r>
    </w:p>
    <w:p w14:paraId="5EB9914B" w14:textId="77777777" w:rsidR="00D83D7E" w:rsidRDefault="00D83D7E" w:rsidP="00D83D7E">
      <w:pPr>
        <w:rPr>
          <w:rFonts w:ascii="Calibri" w:hAnsi="Calibri" w:cs="Calibri"/>
        </w:rPr>
      </w:pPr>
    </w:p>
    <w:tbl>
      <w:tblPr>
        <w:tblW w:w="3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</w:tblGrid>
      <w:tr w:rsidR="00BF33C7" w14:paraId="6792321F" w14:textId="77777777">
        <w:trPr>
          <w:trHeight w:val="270"/>
          <w:jc w:val="center"/>
        </w:trPr>
        <w:tc>
          <w:tcPr>
            <w:tcW w:w="2819" w:type="dxa"/>
          </w:tcPr>
          <w:p w14:paraId="1007D5EC" w14:textId="77777777" w:rsidR="00BF33C7" w:rsidRDefault="00BF33C7" w:rsidP="001D00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805" w:type="dxa"/>
          </w:tcPr>
          <w:p w14:paraId="17A672E3" w14:textId="77777777" w:rsidR="00BF33C7" w:rsidRDefault="00BF33C7" w:rsidP="001D00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(8.)</w:t>
            </w:r>
          </w:p>
        </w:tc>
      </w:tr>
      <w:tr w:rsidR="00BF33C7" w14:paraId="1492D92F" w14:textId="77777777">
        <w:trPr>
          <w:trHeight w:val="270"/>
          <w:jc w:val="center"/>
        </w:trPr>
        <w:tc>
          <w:tcPr>
            <w:tcW w:w="2819" w:type="dxa"/>
          </w:tcPr>
          <w:p w14:paraId="6E99D049" w14:textId="77777777" w:rsidR="00BF33C7" w:rsidRDefault="00BF33C7" w:rsidP="001D00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805" w:type="dxa"/>
          </w:tcPr>
          <w:p w14:paraId="1DD8787B" w14:textId="77777777" w:rsidR="00BF33C7" w:rsidRDefault="00BF33C7" w:rsidP="001D00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F33C7" w14:paraId="0FAF9A59" w14:textId="77777777">
        <w:trPr>
          <w:trHeight w:val="270"/>
          <w:jc w:val="center"/>
        </w:trPr>
        <w:tc>
          <w:tcPr>
            <w:tcW w:w="2819" w:type="dxa"/>
          </w:tcPr>
          <w:p w14:paraId="60A29306" w14:textId="77777777" w:rsidR="00BF33C7" w:rsidRDefault="00BF33C7" w:rsidP="001D00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805" w:type="dxa"/>
          </w:tcPr>
          <w:p w14:paraId="57EF3ACC" w14:textId="77777777" w:rsidR="00BF33C7" w:rsidRDefault="00BF33C7" w:rsidP="001D00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</w:tbl>
    <w:p w14:paraId="5EC113EF" w14:textId="77777777" w:rsidR="00DC5CD6" w:rsidRDefault="00DC5CD6" w:rsidP="00DC5CD6">
      <w:pPr>
        <w:rPr>
          <w:rFonts w:ascii="Calibri" w:hAnsi="Calibri" w:cs="Calibri"/>
          <w:i/>
        </w:rPr>
      </w:pPr>
    </w:p>
    <w:p w14:paraId="30269C3B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54444632" w14:textId="77777777" w:rsidR="000530E0" w:rsidRDefault="005045A2" w:rsidP="00B50A62">
      <w:pPr>
        <w:ind w:left="708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Výuka Zeměpisného semináře</w:t>
      </w:r>
      <w:r w:rsidR="00D83D7E">
        <w:rPr>
          <w:rFonts w:ascii="Calibri" w:hAnsi="Calibri" w:cs="Calibri"/>
        </w:rPr>
        <w:t xml:space="preserve"> probíhá v učebně zeměpisu, která je vybavená moderní </w:t>
      </w:r>
      <w:r w:rsidR="00B50A62">
        <w:rPr>
          <w:rFonts w:ascii="Calibri" w:hAnsi="Calibri" w:cs="Calibri"/>
        </w:rPr>
        <w:t>v</w:t>
      </w:r>
      <w:r w:rsidR="00D83D7E">
        <w:rPr>
          <w:rFonts w:ascii="Calibri" w:hAnsi="Calibri" w:cs="Calibri"/>
        </w:rPr>
        <w:t xml:space="preserve">ýpočetní technikou. </w:t>
      </w:r>
    </w:p>
    <w:p w14:paraId="5A45BFEF" w14:textId="77777777" w:rsidR="00CB2FAB" w:rsidRDefault="00CB2FAB" w:rsidP="00CB2FAB">
      <w:pPr>
        <w:rPr>
          <w:rFonts w:ascii="Calibri" w:hAnsi="Calibri" w:cs="Calibri"/>
        </w:rPr>
      </w:pPr>
    </w:p>
    <w:p w14:paraId="1DEB16B4" w14:textId="78E850AC" w:rsidR="00A065E6" w:rsidRPr="00A065E6" w:rsidRDefault="00A065E6" w:rsidP="00A065E6">
      <w:pPr>
        <w:rPr>
          <w:rFonts w:ascii="Calibri" w:hAnsi="Calibri" w:cs="Calibri"/>
        </w:rPr>
      </w:pPr>
      <w:r w:rsidRPr="00A065E6">
        <w:rPr>
          <w:rFonts w:ascii="Calibri" w:hAnsi="Calibri" w:cs="Calibri"/>
          <w:i/>
        </w:rPr>
        <w:t>Výchovné a vzdělávací strategie j</w:t>
      </w:r>
      <w:r w:rsidRPr="00A065E6">
        <w:rPr>
          <w:rFonts w:ascii="Calibri" w:hAnsi="Calibri" w:cs="Calibri"/>
        </w:rPr>
        <w:t xml:space="preserve">sou identické s předmětem </w:t>
      </w:r>
      <w:r>
        <w:rPr>
          <w:rFonts w:ascii="Calibri" w:hAnsi="Calibri" w:cs="Calibri"/>
        </w:rPr>
        <w:t>Zeměpis</w:t>
      </w:r>
      <w:r w:rsidRPr="00A065E6">
        <w:rPr>
          <w:rFonts w:ascii="Calibri" w:hAnsi="Calibri" w:cs="Calibri"/>
        </w:rPr>
        <w:t>.</w:t>
      </w:r>
    </w:p>
    <w:p w14:paraId="40E11083" w14:textId="77777777" w:rsidR="00032264" w:rsidRDefault="00032264" w:rsidP="00032264">
      <w:pPr>
        <w:rPr>
          <w:rFonts w:ascii="Calibri" w:hAnsi="Calibri" w:cs="Calibri"/>
        </w:rPr>
      </w:pPr>
    </w:p>
    <w:p w14:paraId="15433F85" w14:textId="77777777" w:rsidR="00032264" w:rsidRDefault="00032264" w:rsidP="00032264">
      <w:pPr>
        <w:rPr>
          <w:rFonts w:ascii="Calibri" w:hAnsi="Calibri" w:cs="Calibri"/>
        </w:rPr>
      </w:pPr>
    </w:p>
    <w:p w14:paraId="4FE88132" w14:textId="77777777" w:rsidR="00321988" w:rsidRDefault="00321988" w:rsidP="00032264">
      <w:pPr>
        <w:rPr>
          <w:rFonts w:ascii="Calibri" w:hAnsi="Calibri" w:cs="Calibri"/>
        </w:rPr>
      </w:pPr>
    </w:p>
    <w:p w14:paraId="25B137A1" w14:textId="77777777" w:rsidR="0086196D" w:rsidRDefault="0086196D" w:rsidP="00D83D7E">
      <w:pPr>
        <w:rPr>
          <w:rFonts w:ascii="Calibri" w:hAnsi="Calibri" w:cs="Calibri"/>
        </w:rPr>
      </w:pPr>
    </w:p>
    <w:p w14:paraId="1AAFD483" w14:textId="77777777" w:rsidR="0086196D" w:rsidRDefault="0086196D" w:rsidP="008F63B9">
      <w:pPr>
        <w:rPr>
          <w:rFonts w:ascii="Calibri" w:hAnsi="Calibri" w:cs="Calibri"/>
        </w:rPr>
        <w:sectPr w:rsidR="0086196D" w:rsidSect="00A065E6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397"/>
        <w:gridCol w:w="4130"/>
        <w:gridCol w:w="3354"/>
        <w:gridCol w:w="4002"/>
      </w:tblGrid>
      <w:tr w:rsidR="00AF3FA9" w14:paraId="1ABE5AC5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861D5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4E03B8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422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2F16D6E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  <w:p w14:paraId="12FFE8A9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7E8D4AB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340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7979CD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409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8425D0E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74F8A2AC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0185905B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7BFFADE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AF3FA9" w14:paraId="7C4EF8C2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D0844" w14:textId="77777777" w:rsidR="00AF3FA9" w:rsidRDefault="00BF33C7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AF3FA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022E43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Úvod do geografie</w:t>
            </w:r>
          </w:p>
        </w:tc>
        <w:tc>
          <w:tcPr>
            <w:tcW w:w="4221" w:type="dxa"/>
            <w:tcBorders>
              <w:top w:val="double" w:sz="4" w:space="0" w:color="auto"/>
              <w:bottom w:val="single" w:sz="4" w:space="0" w:color="auto"/>
            </w:tcBorders>
          </w:tcPr>
          <w:p w14:paraId="059A88E0" w14:textId="77777777" w:rsidR="00AF3FA9" w:rsidRDefault="0024648A" w:rsidP="00AF3FA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AF3FA9">
              <w:rPr>
                <w:rFonts w:ascii="Calibri" w:hAnsi="Calibri" w:cs="Calibri"/>
              </w:rPr>
              <w:t>ozdělí geografii</w:t>
            </w:r>
            <w:r>
              <w:rPr>
                <w:rFonts w:ascii="Calibri" w:hAnsi="Calibri" w:cs="Calibri"/>
              </w:rPr>
              <w:t xml:space="preserve"> na jednotlivé části</w:t>
            </w:r>
            <w:r w:rsidR="00AF3FA9">
              <w:rPr>
                <w:rFonts w:ascii="Calibri" w:hAnsi="Calibri" w:cs="Calibri"/>
              </w:rPr>
              <w:t xml:space="preserve"> </w:t>
            </w:r>
          </w:p>
          <w:p w14:paraId="148199F9" w14:textId="77777777" w:rsidR="00AF3FA9" w:rsidRDefault="0024648A" w:rsidP="00AF3FA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AF3FA9">
              <w:rPr>
                <w:rFonts w:ascii="Calibri" w:hAnsi="Calibri" w:cs="Calibri"/>
              </w:rPr>
              <w:t>hodnotí význam geografie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4AFC9975" w14:textId="77777777" w:rsidR="00AF3FA9" w:rsidRDefault="00AF3FA9" w:rsidP="0050228E">
            <w:pPr>
              <w:numPr>
                <w:ilvl w:val="0"/>
                <w:numId w:val="17"/>
              </w:numPr>
              <w:ind w:left="49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Krajinná sféra, rozdělení a význam geografie</w:t>
            </w:r>
          </w:p>
        </w:tc>
        <w:tc>
          <w:tcPr>
            <w:tcW w:w="4090" w:type="dxa"/>
            <w:tcBorders>
              <w:top w:val="double" w:sz="4" w:space="0" w:color="auto"/>
              <w:bottom w:val="single" w:sz="4" w:space="0" w:color="auto"/>
            </w:tcBorders>
          </w:tcPr>
          <w:p w14:paraId="5797F99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</w:tc>
      </w:tr>
      <w:tr w:rsidR="00AF3FA9" w14:paraId="5437A1F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AA21AF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DB367B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Země jako vesmírné těleso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5C5C28E" w14:textId="77777777" w:rsidR="00E75B13" w:rsidRDefault="0024648A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 xml:space="preserve">orovná postavení Země ve </w:t>
            </w:r>
            <w:r w:rsidR="00E75B13">
              <w:rPr>
                <w:rFonts w:ascii="Calibri" w:hAnsi="Calibri" w:cs="Calibri"/>
              </w:rPr>
              <w:t>sluneční soustavě</w:t>
            </w:r>
          </w:p>
          <w:p w14:paraId="6EC5B26D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podstatné vlastnosti Země s ostatními tělesy sluneční soustavy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5AEE91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poznatků o Zemi</w:t>
            </w:r>
          </w:p>
          <w:p w14:paraId="087F0AF8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Tvar a velikost Země</w:t>
            </w:r>
          </w:p>
          <w:p w14:paraId="0CD47ADA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Pohyby Země a jejich důsledky</w:t>
            </w:r>
          </w:p>
          <w:p w14:paraId="4E79BDDC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Střídání dne a noci</w:t>
            </w:r>
          </w:p>
          <w:p w14:paraId="2F757165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Střídání ročních období</w:t>
            </w:r>
          </w:p>
          <w:p w14:paraId="478C0CAD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Časová pásma na Zemi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2CF32A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41D6D010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  <w:p w14:paraId="68F8D3C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2CE1243A" w14:textId="413376DC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</w:t>
            </w:r>
          </w:p>
        </w:tc>
      </w:tr>
      <w:tr w:rsidR="00AF3FA9" w14:paraId="7A70B68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DFD03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F04C55" w14:textId="77777777" w:rsidR="00AF3FA9" w:rsidRDefault="00E75B13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Geografická kartografie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5CAD369D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 xml:space="preserve">oužívá dostupné kartografické produkty a další geografické zdroje dat a informací </w:t>
            </w:r>
            <w:r>
              <w:rPr>
                <w:rFonts w:ascii="Calibri" w:hAnsi="Calibri" w:cs="Calibri"/>
              </w:rPr>
              <w:t>o</w:t>
            </w:r>
            <w:r w:rsidR="00AF3FA9">
              <w:rPr>
                <w:rFonts w:ascii="Calibri" w:hAnsi="Calibri" w:cs="Calibri"/>
              </w:rPr>
              <w:t>rientuje se s pomocí map v krajině</w:t>
            </w:r>
          </w:p>
          <w:p w14:paraId="7C1507CA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>oužívá s porozuměním vybranou geografickou, topografickou a kartografickou terminologii</w:t>
            </w:r>
          </w:p>
          <w:p w14:paraId="4DD8B9A8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</w:t>
            </w:r>
            <w:r w:rsidR="00AF3FA9">
              <w:rPr>
                <w:rFonts w:ascii="Calibri" w:hAnsi="Calibri" w:cs="Calibri"/>
              </w:rPr>
              <w:t>e, interpretuje a sestavuje jednoduché grafy a tabulky, analyzuje a interpretuje číselné geografické údaje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E5743D1" w14:textId="77777777" w:rsidR="00AF3FA9" w:rsidRDefault="00E75B13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Vznik map</w:t>
            </w:r>
          </w:p>
          <w:p w14:paraId="44D15DFA" w14:textId="77777777" w:rsidR="00E75B13" w:rsidRDefault="00E75B13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Zobrazovací metody</w:t>
            </w:r>
          </w:p>
          <w:p w14:paraId="2F0F0A6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Obsah map</w:t>
            </w:r>
          </w:p>
          <w:p w14:paraId="6F0DD472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Dělení map</w:t>
            </w:r>
          </w:p>
          <w:p w14:paraId="009C15E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DPZ, GIS, GPS</w:t>
            </w:r>
          </w:p>
          <w:p w14:paraId="7EFFDA9C" w14:textId="77777777" w:rsidR="00AF3FA9" w:rsidRDefault="00E75B13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Měření na mapách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38728145" w14:textId="02D60C72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</w:t>
            </w:r>
          </w:p>
          <w:p w14:paraId="1BD5F6FB" w14:textId="77777777" w:rsidR="00AF3FA9" w:rsidRDefault="00AF3FA9" w:rsidP="004E3C7A">
            <w:pPr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AF3FA9" w14:paraId="5A82DA3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172D7D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38E32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Přírodní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E6F720F" w14:textId="77777777" w:rsidR="00E75B13" w:rsidRDefault="00E75B13" w:rsidP="00E75B13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mechanismy globální cirkulace atmosféry a její důsledky pro vytváření klimatických pásů</w:t>
            </w:r>
          </w:p>
          <w:p w14:paraId="1477A54F" w14:textId="77777777" w:rsidR="00E75B13" w:rsidRDefault="00E75B13" w:rsidP="00E75B13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objasní velký a malý oběh vody </w:t>
            </w:r>
            <w:r>
              <w:rPr>
                <w:rFonts w:ascii="Calibri" w:hAnsi="Calibri" w:cs="Calibri"/>
              </w:rPr>
              <w:lastRenderedPageBreak/>
              <w:t>a rozliší jednotlivé složky hydrosféry a jejich funkci v krajině</w:t>
            </w:r>
          </w:p>
          <w:p w14:paraId="4D0D9074" w14:textId="77777777" w:rsidR="00E75B13" w:rsidRDefault="00E75B13" w:rsidP="00E75B13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hodnotí vodstvo a půdní obal Země jako základ života a zdroje rozvoje společnosti</w:t>
            </w:r>
          </w:p>
          <w:p w14:paraId="1C6B9A4B" w14:textId="77777777" w:rsidR="00DF498B" w:rsidRDefault="00DF498B" w:rsidP="00E75B13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vlastnosti mořské vody</w:t>
            </w:r>
          </w:p>
          <w:p w14:paraId="670AF527" w14:textId="77777777" w:rsidR="00DF498B" w:rsidRDefault="00DF498B" w:rsidP="00DF498B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porovná na příkladech mechanismy působení endogenních (včetně deskové tektoniky) a exogenních procesů a jejich vliv na utváření zemského povrchu a na život lidí</w:t>
            </w:r>
          </w:p>
          <w:p w14:paraId="2A6BC511" w14:textId="77777777" w:rsidR="00DF498B" w:rsidRDefault="00DF498B" w:rsidP="00DF498B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energetickou bilanci Země a příčiny vnitřních a vnějších geologických procesů</w:t>
            </w:r>
          </w:p>
          <w:p w14:paraId="0373E63C" w14:textId="77777777" w:rsidR="00DF498B" w:rsidRDefault="00DF498B" w:rsidP="00DF498B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určí nerostné složení a rozpozná strukturu běžných magmatických, sedimentárních a metamorfovaných hornin</w:t>
            </w:r>
          </w:p>
          <w:p w14:paraId="10544319" w14:textId="77777777" w:rsidR="00DF498B" w:rsidRDefault="00DF498B" w:rsidP="00DF498B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různé druhy poruch v litosféře</w:t>
            </w:r>
          </w:p>
          <w:p w14:paraId="0B9ECB82" w14:textId="77777777" w:rsidR="00DF498B" w:rsidRDefault="00DF498B" w:rsidP="00DF498B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určí základní vlastnosti vzorku půdního profilu a navrhne využitelnost a způsob efektivního hospodaření s půdou v daném regionu</w:t>
            </w:r>
          </w:p>
          <w:p w14:paraId="65F20142" w14:textId="77777777" w:rsidR="00AF3FA9" w:rsidRDefault="00DF498B" w:rsidP="00DD3F45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posuzuje geologickou činnost člověka z hlediska možných dopadů na životní prostředí</w:t>
            </w:r>
          </w:p>
          <w:p w14:paraId="10272250" w14:textId="77777777" w:rsidR="00DD3F45" w:rsidRDefault="00DD3F45" w:rsidP="00DD3F45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rozliší a charakterizuje hlavní biomy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5C08AA" w14:textId="77777777" w:rsidR="00E75B13" w:rsidRDefault="00E75B13" w:rsidP="00E75B13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Atmosféra</w:t>
            </w:r>
          </w:p>
          <w:p w14:paraId="0DC5450B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složení a struktura atmosféry</w:t>
            </w:r>
          </w:p>
          <w:p w14:paraId="63F65DF5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všeobecná cirkulace </w:t>
            </w:r>
            <w:r>
              <w:rPr>
                <w:rFonts w:ascii="Calibri" w:hAnsi="Calibri" w:cs="Calibri"/>
              </w:rPr>
              <w:lastRenderedPageBreak/>
              <w:t>atmosféry</w:t>
            </w:r>
          </w:p>
          <w:p w14:paraId="7D7F6B39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vzduchové hmoty a fronty</w:t>
            </w:r>
          </w:p>
          <w:p w14:paraId="1C416724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počasí a podnebí</w:t>
            </w:r>
          </w:p>
          <w:p w14:paraId="141E8641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podnebné pásy</w:t>
            </w:r>
          </w:p>
          <w:p w14:paraId="72112B99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Vliv člověka na atmosféru</w:t>
            </w:r>
          </w:p>
          <w:p w14:paraId="17C2916F" w14:textId="77777777" w:rsidR="00E75B13" w:rsidRDefault="00E75B13" w:rsidP="00E75B13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Hydrosféra</w:t>
            </w:r>
          </w:p>
          <w:p w14:paraId="1E5204C0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Oběh vody na Zemi</w:t>
            </w:r>
          </w:p>
          <w:p w14:paraId="4B8D00C8" w14:textId="77777777" w:rsidR="00AF3FA9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Vliv člověka na hydrosféru</w:t>
            </w:r>
          </w:p>
          <w:p w14:paraId="7B63D9FC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povrchové a podpovrchové vody</w:t>
            </w:r>
          </w:p>
          <w:p w14:paraId="40AE96E0" w14:textId="77777777" w:rsidR="00E75B13" w:rsidRDefault="00E75B13" w:rsidP="00DF498B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Oceánologie</w:t>
            </w:r>
          </w:p>
          <w:p w14:paraId="04DEF2CF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Hlavní disciplíny</w:t>
            </w:r>
          </w:p>
          <w:p w14:paraId="7815A418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Světový oceán</w:t>
            </w:r>
          </w:p>
          <w:p w14:paraId="7145360F" w14:textId="77777777" w:rsidR="00E75B13" w:rsidRDefault="00E75B13" w:rsidP="00E75B1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Pohyby mořské vody</w:t>
            </w:r>
          </w:p>
          <w:p w14:paraId="0737DBB5" w14:textId="77777777" w:rsidR="00DF498B" w:rsidRDefault="00DF498B" w:rsidP="00DF498B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Litosféra</w:t>
            </w:r>
          </w:p>
          <w:p w14:paraId="04F464C8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desková tektonika</w:t>
            </w:r>
          </w:p>
          <w:p w14:paraId="2ECAFEB6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hypotézy o vzniku a pohybu kontinentů</w:t>
            </w:r>
          </w:p>
          <w:p w14:paraId="3C9A4C7B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georeliéf</w:t>
            </w:r>
          </w:p>
          <w:p w14:paraId="0674E5A6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horniny</w:t>
            </w:r>
          </w:p>
          <w:p w14:paraId="4D9AD869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zemětřesení a vulkanismus</w:t>
            </w:r>
          </w:p>
          <w:p w14:paraId="486D1C72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stavby pevnin a oceánů</w:t>
            </w:r>
          </w:p>
          <w:p w14:paraId="1CE91543" w14:textId="77777777" w:rsidR="00DF498B" w:rsidRDefault="00DF498B" w:rsidP="00DF498B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Pedosféra</w:t>
            </w:r>
          </w:p>
          <w:p w14:paraId="34E168A2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Složení, význam a vznik půd</w:t>
            </w:r>
          </w:p>
          <w:p w14:paraId="4677D8A8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Půdní typy a druhy</w:t>
            </w:r>
          </w:p>
          <w:p w14:paraId="7EBF7BA5" w14:textId="77777777" w:rsidR="00DF498B" w:rsidRDefault="00DF498B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Půdotvorní činitelé</w:t>
            </w:r>
          </w:p>
          <w:p w14:paraId="12F7683F" w14:textId="77777777" w:rsidR="00DF498B" w:rsidRDefault="00DF498B" w:rsidP="00DF498B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Biosféra</w:t>
            </w:r>
          </w:p>
          <w:p w14:paraId="386703BE" w14:textId="77777777" w:rsidR="00DD3F45" w:rsidRDefault="00DD3F45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výškové vegetační stupně</w:t>
            </w:r>
          </w:p>
          <w:p w14:paraId="6307551B" w14:textId="77777777" w:rsidR="00DD3F45" w:rsidRDefault="00DD3F45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bioklimatické pásy</w:t>
            </w:r>
          </w:p>
          <w:p w14:paraId="2B58D8C8" w14:textId="77777777" w:rsidR="00E75B13" w:rsidRDefault="00DD3F45" w:rsidP="00DF498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antropogenní vlivy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A8140AF" w14:textId="77777777" w:rsidR="00E75B13" w:rsidRDefault="00E75B13" w:rsidP="00E75B13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lastRenderedPageBreak/>
              <w:t>Bi</w:t>
            </w:r>
            <w:proofErr w:type="spellEnd"/>
          </w:p>
          <w:p w14:paraId="1B9B2CC1" w14:textId="77777777" w:rsidR="00E75B13" w:rsidRDefault="00E75B13" w:rsidP="00E75B1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  <w:p w14:paraId="2B109DEA" w14:textId="77777777" w:rsidR="00E75B13" w:rsidRDefault="00E75B13" w:rsidP="00E75B1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  <w:p w14:paraId="3786DD85" w14:textId="77777777" w:rsidR="00E75B13" w:rsidRDefault="00E75B13" w:rsidP="00E75B13">
            <w:pPr>
              <w:rPr>
                <w:rFonts w:ascii="Calibri" w:hAnsi="Calibri" w:cs="Calibri"/>
                <w:b/>
              </w:rPr>
            </w:pPr>
          </w:p>
          <w:p w14:paraId="4BED040B" w14:textId="77777777" w:rsidR="00E75B13" w:rsidRDefault="00E75B13" w:rsidP="00E75B1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ENV (Problematika vztahů organismů a prostředí)</w:t>
            </w:r>
          </w:p>
          <w:p w14:paraId="5EC0F3D5" w14:textId="77777777" w:rsidR="00E75B13" w:rsidRDefault="00E75B13" w:rsidP="00E75B13">
            <w:pPr>
              <w:rPr>
                <w:rFonts w:ascii="Calibri" w:hAnsi="Calibri" w:cs="Calibri"/>
                <w:b/>
              </w:rPr>
            </w:pPr>
          </w:p>
          <w:p w14:paraId="2B572A6A" w14:textId="77777777" w:rsidR="00AF3FA9" w:rsidRDefault="00E75B13" w:rsidP="00E75B1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 )</w:t>
            </w:r>
          </w:p>
          <w:p w14:paraId="4A02FDE6" w14:textId="77777777" w:rsidR="00DF498B" w:rsidRDefault="00DF498B" w:rsidP="00DF49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GEOLOGIE – </w:t>
            </w:r>
            <w:r>
              <w:rPr>
                <w:rFonts w:ascii="Calibri" w:hAnsi="Calibri" w:cs="Calibri"/>
              </w:rPr>
              <w:t>integrace</w:t>
            </w:r>
          </w:p>
          <w:p w14:paraId="6FD32EC7" w14:textId="77777777" w:rsidR="00DF498B" w:rsidRDefault="00DF498B" w:rsidP="00DF498B">
            <w:pPr>
              <w:rPr>
                <w:rFonts w:ascii="Calibri" w:hAnsi="Calibri" w:cs="Calibri"/>
                <w:b/>
              </w:rPr>
            </w:pPr>
          </w:p>
          <w:p w14:paraId="13B67A69" w14:textId="77777777" w:rsidR="00DF498B" w:rsidRDefault="00DF498B" w:rsidP="00E75B13">
            <w:pPr>
              <w:rPr>
                <w:rFonts w:ascii="Calibri" w:hAnsi="Calibri" w:cs="Calibri"/>
                <w:b/>
              </w:rPr>
            </w:pPr>
          </w:p>
        </w:tc>
      </w:tr>
      <w:tr w:rsidR="00AF3FA9" w14:paraId="0824999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F99803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49A1D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Sociální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5D2FE38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na příkladech dynamiku vývoje obyvatelstva na Zemi, geografické, demografické a hospodářské aspekty působící na chování, pohyb, rozmístění a zaměstnanost obyvatelstva</w:t>
            </w:r>
          </w:p>
          <w:p w14:paraId="0A6F4B8A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hlavní rasová, etnická, jazyková, náboženská, kulturní a politická specifika s ohledem na způsob života a životní úroveň v kulturních regionech světa</w:t>
            </w:r>
          </w:p>
          <w:p w14:paraId="6AB1B284" w14:textId="77777777" w:rsidR="00BA67A4" w:rsidRDefault="00BA67A4" w:rsidP="00BA67A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nerovnoměrné rozmístění, objem a distribuci světových surovinových a energetických zdrojů</w:t>
            </w:r>
          </w:p>
          <w:p w14:paraId="3E1A536F" w14:textId="77777777" w:rsidR="00BA67A4" w:rsidRDefault="00BA67A4" w:rsidP="00BA67A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průmyslová odvětví</w:t>
            </w:r>
          </w:p>
          <w:p w14:paraId="12FFAF3B" w14:textId="77777777" w:rsidR="00BA67A4" w:rsidRDefault="00BA67A4" w:rsidP="00BA67A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typy zemědělské výroby a lokalizuje hlavní produkční oblasti</w:t>
            </w:r>
          </w:p>
          <w:p w14:paraId="75F21F1B" w14:textId="77777777" w:rsidR="00BA67A4" w:rsidRDefault="00BA67A4" w:rsidP="00BA67A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vliv zemědělství na životní prostředí</w:t>
            </w:r>
          </w:p>
          <w:p w14:paraId="64A0433F" w14:textId="77777777" w:rsidR="00BA67A4" w:rsidRDefault="001A0BBB" w:rsidP="001A0BB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světový dopravní systém</w:t>
            </w:r>
          </w:p>
          <w:p w14:paraId="7340AC37" w14:textId="77777777" w:rsidR="00DD3F45" w:rsidRDefault="001A0BBB" w:rsidP="00DD3F45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vyhledá na mapě hlavní světové oblasti cestovního ruchu, porovná jejich lokalizační faktory a potenciál</w:t>
            </w:r>
          </w:p>
          <w:p w14:paraId="131B9C24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rozliší a porovnává státy světa </w:t>
            </w:r>
          </w:p>
          <w:p w14:paraId="2541C2C2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lokalizuje na politické mapě světa hlavní aktuální geopolitické změny s přihlédnutím k historickému vývoji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D9505C" w14:textId="77777777" w:rsidR="00DD3F45" w:rsidRDefault="00DD3F45" w:rsidP="00DD3F45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Geografie obyvatelstva</w:t>
            </w:r>
          </w:p>
          <w:p w14:paraId="39ECC8FE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AF3FA9">
              <w:rPr>
                <w:rFonts w:ascii="Calibri" w:hAnsi="Calibri" w:cs="Calibri"/>
              </w:rPr>
              <w:t>ozložení obyvatelstva</w:t>
            </w:r>
          </w:p>
          <w:p w14:paraId="4BE77D82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AF3FA9">
              <w:rPr>
                <w:rFonts w:ascii="Calibri" w:hAnsi="Calibri" w:cs="Calibri"/>
              </w:rPr>
              <w:t>ákladní geografické, demografické a hospodářské charakteristiky</w:t>
            </w:r>
          </w:p>
          <w:p w14:paraId="0AC6B7C6" w14:textId="77777777" w:rsidR="00DD3F45" w:rsidRDefault="00DD3F45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Přirozený a mechanický pohyb</w:t>
            </w:r>
          </w:p>
          <w:p w14:paraId="0484EEB7" w14:textId="77777777" w:rsidR="00DD3F45" w:rsidRDefault="00DD3F45" w:rsidP="00DD3F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Geografie průmyslu</w:t>
            </w:r>
          </w:p>
          <w:p w14:paraId="7AC69667" w14:textId="77777777" w:rsidR="00BA67A4" w:rsidRDefault="00BA67A4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Průmyslová odvětví </w:t>
            </w:r>
          </w:p>
          <w:p w14:paraId="2F84E8E7" w14:textId="77777777" w:rsidR="00BA67A4" w:rsidRDefault="00BA67A4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Oblasti koncentrace</w:t>
            </w:r>
          </w:p>
          <w:p w14:paraId="18E7A695" w14:textId="77777777" w:rsidR="00BA67A4" w:rsidRDefault="00BA67A4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Nové technologie</w:t>
            </w:r>
          </w:p>
          <w:p w14:paraId="09EE729B" w14:textId="77777777" w:rsidR="00BA67A4" w:rsidRDefault="00BA67A4" w:rsidP="00BA6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Geografie zemědělství</w:t>
            </w:r>
          </w:p>
          <w:p w14:paraId="1BAF5AEF" w14:textId="77777777" w:rsidR="00BA67A4" w:rsidRDefault="00BA67A4" w:rsidP="00BA67A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Typy zemědělské výroby</w:t>
            </w:r>
          </w:p>
          <w:p w14:paraId="31404643" w14:textId="77777777" w:rsidR="00BA67A4" w:rsidRDefault="00BA67A4" w:rsidP="00BA67A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Hlavní plodiny a oblasti jejich pěstování</w:t>
            </w:r>
          </w:p>
          <w:p w14:paraId="09D43E1A" w14:textId="77777777" w:rsidR="001A0BBB" w:rsidRDefault="001A0BBB" w:rsidP="001A0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Geografie dopravy</w:t>
            </w:r>
          </w:p>
          <w:p w14:paraId="2E5F230B" w14:textId="77777777" w:rsidR="001A0BBB" w:rsidRDefault="001A0BBB" w:rsidP="001A0BB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 jednotlivých odvětví</w:t>
            </w:r>
          </w:p>
          <w:p w14:paraId="12D02E4C" w14:textId="77777777" w:rsidR="00BA67A4" w:rsidRDefault="001A0BBB" w:rsidP="00BA67A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Geogrrafie</w:t>
            </w:r>
            <w:proofErr w:type="spellEnd"/>
            <w:r>
              <w:rPr>
                <w:rFonts w:ascii="Calibri" w:hAnsi="Calibri" w:cs="Calibri"/>
              </w:rPr>
              <w:t xml:space="preserve"> cestovního ruchu</w:t>
            </w:r>
          </w:p>
          <w:p w14:paraId="578CD028" w14:textId="77777777" w:rsidR="001A0BBB" w:rsidRDefault="001A0BBB" w:rsidP="001A0BB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Typy a hlavní světové oblasti cestovního ruchu</w:t>
            </w:r>
          </w:p>
          <w:p w14:paraId="501A715C" w14:textId="77777777" w:rsidR="00F00204" w:rsidRDefault="00F00204" w:rsidP="00BA6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Politická geografie</w:t>
            </w:r>
          </w:p>
          <w:p w14:paraId="217BC6AB" w14:textId="77777777" w:rsidR="00F00204" w:rsidRDefault="00F00204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 rozvojových zemí</w:t>
            </w:r>
          </w:p>
          <w:p w14:paraId="24814558" w14:textId="77777777" w:rsidR="00F00204" w:rsidRDefault="00F00204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Rozpad koloniálního systému</w:t>
            </w:r>
          </w:p>
          <w:p w14:paraId="0E4E15CA" w14:textId="77777777" w:rsidR="00F00204" w:rsidRDefault="00F00204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Mezinárodní organizace</w:t>
            </w:r>
          </w:p>
          <w:p w14:paraId="64A6B189" w14:textId="77777777" w:rsidR="00AF3FA9" w:rsidRDefault="00AF3FA9" w:rsidP="00F00204">
            <w:pPr>
              <w:rPr>
                <w:rFonts w:ascii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9F5B5B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ZSV</w:t>
            </w:r>
          </w:p>
          <w:p w14:paraId="12497C10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28291CF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4C4947E9" w14:textId="77777777" w:rsidR="00BA67A4" w:rsidRDefault="00BA67A4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  <w:p w14:paraId="32588C1D" w14:textId="77777777" w:rsidR="00BA67A4" w:rsidRDefault="00BA67A4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0A03FF8B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566F242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00CACFE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7F967B53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4B061803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43D4100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39775CFE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3337598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(Vztah k </w:t>
            </w:r>
            <w:proofErr w:type="spellStart"/>
            <w:r>
              <w:rPr>
                <w:rFonts w:ascii="Calibri" w:hAnsi="Calibri" w:cs="Calibri"/>
                <w:b/>
              </w:rPr>
              <w:t>multilingvní</w:t>
            </w:r>
            <w:proofErr w:type="spellEnd"/>
            <w:r>
              <w:rPr>
                <w:rFonts w:ascii="Calibri" w:hAnsi="Calibri" w:cs="Calibri"/>
                <w:b/>
              </w:rPr>
              <w:t xml:space="preserve"> situaci a ke spolupráci mezi lidmi z různého kulturního prostředí)</w:t>
            </w:r>
          </w:p>
          <w:p w14:paraId="6D73A241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AF3FA9" w14:paraId="471681F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25FB91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30DA3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Mimoevropské regiony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40306997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lokalizuje na mapách makroregiony světa, vymezí jejich hranice, zhodnotí jejich přírodní, kulturní, politické a hospodářské poměry a jednotlivé makroregiony vzájemně porovná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4F9834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Severní Amerika</w:t>
            </w:r>
          </w:p>
          <w:p w14:paraId="348ECE45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Latinská Amerika</w:t>
            </w:r>
          </w:p>
          <w:p w14:paraId="658BFC9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Asie</w:t>
            </w:r>
          </w:p>
          <w:p w14:paraId="466515CD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Afrika</w:t>
            </w:r>
          </w:p>
          <w:p w14:paraId="2F022C1F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Austrálie a Oceánie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163622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5CB9312E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47A0A8B3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7974AB0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0BD2EB4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3598459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2DB2093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22197E7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AF3FA9" w14:paraId="7ADD7CF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85950F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B44B9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Regionální geografie Evropy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FC4FCAF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vymezí jednotlivé regiony Evropy</w:t>
            </w:r>
          </w:p>
          <w:p w14:paraId="131E7FB9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polohu, přírodní a sociální poměry evropských regionů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168DE3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Jižní Evropa</w:t>
            </w:r>
          </w:p>
          <w:p w14:paraId="404E015A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Západní Evropa</w:t>
            </w:r>
          </w:p>
          <w:p w14:paraId="0B96A2E7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Severní Evropa</w:t>
            </w:r>
          </w:p>
          <w:p w14:paraId="2CF43D27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Střední Evropa</w:t>
            </w:r>
          </w:p>
          <w:p w14:paraId="30DAD4B7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Východní Evropa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561F3843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06BE3CA2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4B28C19B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75983E5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6C9C39B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405EFE9E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175AC4D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103E7D52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485A670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(Vzdělání v Evropě a ve světě)</w:t>
            </w:r>
          </w:p>
          <w:p w14:paraId="4F2ECF1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MKV (Základní problémy sociokulturních rozdílů)</w:t>
            </w:r>
          </w:p>
          <w:p w14:paraId="51CB2F2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AF3FA9" w14:paraId="12C0786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0F91E8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5D2F1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Regionální geografie České republiky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4FE4A64D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AF3FA9">
              <w:rPr>
                <w:rFonts w:ascii="Calibri" w:hAnsi="Calibri" w:cs="Calibri"/>
              </w:rPr>
              <w:t>hodnotí polohu, přírodní poměry a zdroje České republiky</w:t>
            </w:r>
          </w:p>
          <w:p w14:paraId="11CCB81C" w14:textId="77777777" w:rsidR="00AF3FA9" w:rsidRDefault="002D1A20" w:rsidP="00021596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AF3FA9">
              <w:rPr>
                <w:rFonts w:ascii="Calibri" w:hAnsi="Calibri" w:cs="Calibri"/>
              </w:rPr>
              <w:t>okalizuje na mapách hlavní rozvojová jádra a periferní oblasti České republiky, rozlišuje jejich specifika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BFBF5E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Poloha, rozloha</w:t>
            </w:r>
          </w:p>
          <w:p w14:paraId="581D780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státu</w:t>
            </w:r>
          </w:p>
          <w:p w14:paraId="7D9185C4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Přírodní podmínky</w:t>
            </w:r>
          </w:p>
          <w:p w14:paraId="52C5B46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Obyvatelstvo, sídla</w:t>
            </w:r>
          </w:p>
          <w:p w14:paraId="05A5B09A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Hospodářství</w:t>
            </w:r>
          </w:p>
          <w:p w14:paraId="4074C2BC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Politický systém</w:t>
            </w:r>
          </w:p>
          <w:p w14:paraId="5A5F886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Ochrana přírody</w:t>
            </w:r>
          </w:p>
          <w:p w14:paraId="1DFFC22A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Administrativní členění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BD68B04" w14:textId="22AF0DAA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CB392C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ZSV</w:t>
            </w:r>
            <w:r w:rsidR="00CB392C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409FC8DB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  <w:p w14:paraId="4CE9606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ČJ</w:t>
            </w:r>
          </w:p>
          <w:p w14:paraId="30256B3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  <w:p w14:paraId="268F4EF0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62D40FD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7C71D12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35728C28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0677A81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  <w:p w14:paraId="3778076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(Životní prostředí regionu a České republiky)</w:t>
            </w:r>
          </w:p>
        </w:tc>
      </w:tr>
      <w:tr w:rsidR="00AF3FA9" w14:paraId="220C04E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79833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F6D0BD" w14:textId="77777777" w:rsidR="00AF3FA9" w:rsidRDefault="00021596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Globální problémy lidstva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18B2D86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některá rizika působení přírodních a společenských faktorů na životní prostředí v lokální, regionální a globální úrovni</w:t>
            </w:r>
          </w:p>
          <w:p w14:paraId="20239C24" w14:textId="77777777" w:rsidR="005045A2" w:rsidRDefault="005045A2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příčiny vojensko-politických konfliktů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29CC93" w14:textId="77777777" w:rsidR="00021596" w:rsidRDefault="00021596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Vojensko-politické konflikty </w:t>
            </w:r>
          </w:p>
          <w:p w14:paraId="0B99DF6C" w14:textId="77777777" w:rsidR="00021596" w:rsidRDefault="00021596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Ekologické problémy</w:t>
            </w:r>
          </w:p>
          <w:p w14:paraId="291CF8AB" w14:textId="77777777" w:rsidR="00021596" w:rsidRDefault="00021596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</w:t>
            </w:r>
            <w:r w:rsidR="005045A2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životního prostředí</w:t>
            </w:r>
          </w:p>
          <w:p w14:paraId="577C8812" w14:textId="77777777" w:rsidR="00AF3FA9" w:rsidRDefault="00AF3FA9" w:rsidP="00021596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A9265D4" w14:textId="14881CEC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CB392C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ZSV</w:t>
            </w:r>
            <w:r w:rsidR="00CB392C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D</w:t>
            </w:r>
            <w:r w:rsidR="00CB392C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2D593E1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53B02289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2729C72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08C9CD6E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  <w:p w14:paraId="40DAB985" w14:textId="77777777" w:rsidR="00AF3FA9" w:rsidRDefault="00AF3FA9" w:rsidP="004E3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ENV (Životní prostředí regionu a České republiky)</w:t>
            </w:r>
          </w:p>
        </w:tc>
      </w:tr>
    </w:tbl>
    <w:p w14:paraId="4223CBE2" w14:textId="77777777" w:rsidR="0086196D" w:rsidRDefault="0086196D">
      <w:pPr>
        <w:rPr>
          <w:rFonts w:ascii="Calibri" w:hAnsi="Calibri" w:cs="Calibri"/>
        </w:rPr>
      </w:pPr>
    </w:p>
    <w:p w14:paraId="72517404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A065E6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BF74" w14:textId="77777777" w:rsidR="00FC66C6" w:rsidRDefault="00FC66C6">
      <w:r>
        <w:separator/>
      </w:r>
    </w:p>
  </w:endnote>
  <w:endnote w:type="continuationSeparator" w:id="0">
    <w:p w14:paraId="16724D19" w14:textId="77777777" w:rsidR="00FC66C6" w:rsidRDefault="00FC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8E52" w14:textId="34BA37F7" w:rsidR="002D1A20" w:rsidRDefault="002D1A20" w:rsidP="000C40E3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</w:t>
    </w:r>
    <w:r w:rsidR="005775DA">
      <w:rPr>
        <w:rStyle w:val="slostrnky"/>
        <w:rFonts w:ascii="Calibri" w:hAnsi="Calibri" w:cs="Calibri"/>
        <w:b/>
      </w:rPr>
      <w:t>9</w:t>
    </w:r>
    <w:r>
      <w:rPr>
        <w:rStyle w:val="slostrnky"/>
        <w:rFonts w:ascii="Calibri" w:hAnsi="Calibri" w:cs="Calibri"/>
        <w:b/>
      </w:rPr>
      <w:t>.</w:t>
    </w:r>
    <w:r w:rsidR="005775DA">
      <w:rPr>
        <w:rStyle w:val="slostrnky"/>
        <w:rFonts w:ascii="Calibri" w:hAnsi="Calibri" w:cs="Calibri"/>
        <w:b/>
      </w:rPr>
      <w:t>20</w:t>
    </w:r>
    <w:r w:rsidR="00A065E6">
      <w:rPr>
        <w:rStyle w:val="slostrnky"/>
        <w:rFonts w:ascii="Calibri" w:hAnsi="Calibri" w:cs="Calibri"/>
        <w:b/>
      </w:rPr>
      <w:tab/>
    </w:r>
    <w:r w:rsidR="00A065E6">
      <w:rPr>
        <w:rStyle w:val="slostrnky"/>
        <w:rFonts w:ascii="Calibri" w:hAnsi="Calibri" w:cs="Calibri"/>
        <w:b/>
      </w:rPr>
      <w:tab/>
    </w:r>
    <w:r w:rsidR="00A065E6" w:rsidRPr="00A065E6">
      <w:rPr>
        <w:rFonts w:ascii="Calibri" w:hAnsi="Calibri" w:cs="Calibri"/>
        <w:b/>
      </w:rPr>
      <w:t xml:space="preserve">List </w:t>
    </w:r>
    <w:r w:rsidR="00A065E6" w:rsidRPr="00A065E6">
      <w:rPr>
        <w:rFonts w:ascii="Calibri" w:hAnsi="Calibri" w:cs="Calibri"/>
        <w:b/>
      </w:rPr>
      <w:fldChar w:fldCharType="begin"/>
    </w:r>
    <w:r w:rsidR="00A065E6" w:rsidRPr="00A065E6">
      <w:rPr>
        <w:rFonts w:ascii="Calibri" w:hAnsi="Calibri" w:cs="Calibri"/>
        <w:b/>
      </w:rPr>
      <w:instrText>PAGE   \* MERGEFORMAT</w:instrText>
    </w:r>
    <w:r w:rsidR="00A065E6" w:rsidRPr="00A065E6">
      <w:rPr>
        <w:rFonts w:ascii="Calibri" w:hAnsi="Calibri" w:cs="Calibri"/>
        <w:b/>
      </w:rPr>
      <w:fldChar w:fldCharType="separate"/>
    </w:r>
    <w:r w:rsidR="00A065E6" w:rsidRPr="00A065E6">
      <w:rPr>
        <w:rFonts w:ascii="Calibri" w:hAnsi="Calibri" w:cs="Calibri"/>
        <w:b/>
      </w:rPr>
      <w:t>2</w:t>
    </w:r>
    <w:r w:rsidR="00A065E6" w:rsidRPr="00A065E6">
      <w:rPr>
        <w:rFonts w:ascii="Calibri" w:hAnsi="Calibri" w:cs="Calibri"/>
        <w:b/>
      </w:rPr>
      <w:fldChar w:fldCharType="end"/>
    </w:r>
    <w:r w:rsidR="00A065E6" w:rsidRPr="00A065E6">
      <w:rPr>
        <w:rFonts w:ascii="Calibri" w:hAnsi="Calibri" w:cs="Calibri"/>
        <w:b/>
      </w:rPr>
      <w:t xml:space="preserve"> z </w:t>
    </w:r>
    <w:r w:rsidR="00A065E6" w:rsidRPr="00A065E6">
      <w:rPr>
        <w:rFonts w:ascii="Calibri" w:hAnsi="Calibri" w:cs="Calibri"/>
        <w:b/>
      </w:rPr>
      <w:fldChar w:fldCharType="begin"/>
    </w:r>
    <w:r w:rsidR="00A065E6" w:rsidRPr="00A065E6">
      <w:rPr>
        <w:rFonts w:ascii="Calibri" w:hAnsi="Calibri" w:cs="Calibri"/>
        <w:b/>
      </w:rPr>
      <w:instrText xml:space="preserve"> NUMPAGES   \* MERGEFORMAT </w:instrText>
    </w:r>
    <w:r w:rsidR="00A065E6" w:rsidRPr="00A065E6">
      <w:rPr>
        <w:rFonts w:ascii="Calibri" w:hAnsi="Calibri" w:cs="Calibri"/>
        <w:b/>
      </w:rPr>
      <w:fldChar w:fldCharType="separate"/>
    </w:r>
    <w:r w:rsidR="00A065E6" w:rsidRPr="00A065E6">
      <w:rPr>
        <w:rFonts w:ascii="Calibri" w:hAnsi="Calibri" w:cs="Calibri"/>
        <w:b/>
      </w:rPr>
      <w:t>4</w:t>
    </w:r>
    <w:r w:rsidR="00A065E6" w:rsidRPr="00A065E6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7A88" w14:textId="77777777" w:rsidR="000C40E3" w:rsidRDefault="000C40E3" w:rsidP="0086196D">
    <w:pPr>
      <w:pStyle w:val="Zpat"/>
      <w:rPr>
        <w:rStyle w:val="slostrnky"/>
        <w:rFonts w:ascii="Calibri" w:hAnsi="Calibri" w:cs="Calibri"/>
        <w:b/>
      </w:rPr>
    </w:pPr>
  </w:p>
  <w:p w14:paraId="610F999B" w14:textId="4280BE6B" w:rsidR="000C40E3" w:rsidRDefault="000C40E3" w:rsidP="000C40E3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</w:t>
    </w:r>
    <w:r w:rsidR="005775DA">
      <w:rPr>
        <w:rStyle w:val="slostrnky"/>
        <w:rFonts w:ascii="Calibri" w:hAnsi="Calibri" w:cs="Calibri"/>
        <w:b/>
      </w:rPr>
      <w:t>9</w:t>
    </w:r>
    <w:r>
      <w:rPr>
        <w:rStyle w:val="slostrnky"/>
        <w:rFonts w:ascii="Calibri" w:hAnsi="Calibri" w:cs="Calibri"/>
        <w:b/>
      </w:rPr>
      <w:t>.</w:t>
    </w:r>
    <w:r w:rsidR="005775DA">
      <w:rPr>
        <w:rStyle w:val="slostrnky"/>
        <w:rFonts w:ascii="Calibri" w:hAnsi="Calibri" w:cs="Calibri"/>
        <w:b/>
      </w:rPr>
      <w:t>20</w:t>
    </w:r>
    <w:r w:rsidR="00A065E6">
      <w:rPr>
        <w:rStyle w:val="slostrnky"/>
        <w:rFonts w:ascii="Calibri" w:hAnsi="Calibri" w:cs="Calibri"/>
        <w:b/>
      </w:rPr>
      <w:tab/>
    </w:r>
    <w:r w:rsidR="00A065E6">
      <w:rPr>
        <w:rStyle w:val="slostrnky"/>
        <w:rFonts w:ascii="Calibri" w:hAnsi="Calibri" w:cs="Calibri"/>
        <w:b/>
      </w:rPr>
      <w:tab/>
    </w:r>
    <w:r w:rsidR="00A065E6" w:rsidRPr="00A065E6">
      <w:rPr>
        <w:rFonts w:ascii="Calibri" w:hAnsi="Calibri" w:cs="Calibri"/>
        <w:b/>
      </w:rPr>
      <w:t xml:space="preserve">List </w:t>
    </w:r>
    <w:r w:rsidR="00A065E6" w:rsidRPr="00A065E6">
      <w:rPr>
        <w:rFonts w:ascii="Calibri" w:hAnsi="Calibri" w:cs="Calibri"/>
        <w:b/>
      </w:rPr>
      <w:fldChar w:fldCharType="begin"/>
    </w:r>
    <w:r w:rsidR="00A065E6" w:rsidRPr="00A065E6">
      <w:rPr>
        <w:rFonts w:ascii="Calibri" w:hAnsi="Calibri" w:cs="Calibri"/>
        <w:b/>
      </w:rPr>
      <w:instrText>PAGE   \* MERGEFORMAT</w:instrText>
    </w:r>
    <w:r w:rsidR="00A065E6" w:rsidRPr="00A065E6">
      <w:rPr>
        <w:rFonts w:ascii="Calibri" w:hAnsi="Calibri" w:cs="Calibri"/>
        <w:b/>
      </w:rPr>
      <w:fldChar w:fldCharType="separate"/>
    </w:r>
    <w:r w:rsidR="00A065E6" w:rsidRPr="00A065E6">
      <w:rPr>
        <w:rFonts w:ascii="Calibri" w:hAnsi="Calibri" w:cs="Calibri"/>
        <w:b/>
      </w:rPr>
      <w:t>2</w:t>
    </w:r>
    <w:r w:rsidR="00A065E6" w:rsidRPr="00A065E6">
      <w:rPr>
        <w:rFonts w:ascii="Calibri" w:hAnsi="Calibri" w:cs="Calibri"/>
        <w:b/>
      </w:rPr>
      <w:fldChar w:fldCharType="end"/>
    </w:r>
    <w:r w:rsidR="00A065E6" w:rsidRPr="00A065E6">
      <w:rPr>
        <w:rFonts w:ascii="Calibri" w:hAnsi="Calibri" w:cs="Calibri"/>
        <w:b/>
      </w:rPr>
      <w:t xml:space="preserve"> z </w:t>
    </w:r>
    <w:r w:rsidR="00A065E6" w:rsidRPr="00A065E6">
      <w:rPr>
        <w:rFonts w:ascii="Calibri" w:hAnsi="Calibri" w:cs="Calibri"/>
        <w:b/>
      </w:rPr>
      <w:fldChar w:fldCharType="begin"/>
    </w:r>
    <w:r w:rsidR="00A065E6" w:rsidRPr="00A065E6">
      <w:rPr>
        <w:rFonts w:ascii="Calibri" w:hAnsi="Calibri" w:cs="Calibri"/>
        <w:b/>
      </w:rPr>
      <w:instrText xml:space="preserve"> NUMPAGES   \* MERGEFORMAT </w:instrText>
    </w:r>
    <w:r w:rsidR="00A065E6" w:rsidRPr="00A065E6">
      <w:rPr>
        <w:rFonts w:ascii="Calibri" w:hAnsi="Calibri" w:cs="Calibri"/>
        <w:b/>
      </w:rPr>
      <w:fldChar w:fldCharType="separate"/>
    </w:r>
    <w:r w:rsidR="00A065E6" w:rsidRPr="00A065E6">
      <w:rPr>
        <w:rFonts w:ascii="Calibri" w:hAnsi="Calibri" w:cs="Calibri"/>
        <w:b/>
      </w:rPr>
      <w:t>4</w:t>
    </w:r>
    <w:r w:rsidR="00A065E6" w:rsidRPr="00A065E6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BC4C" w14:textId="77777777" w:rsidR="00FC66C6" w:rsidRDefault="00FC66C6">
      <w:r>
        <w:separator/>
      </w:r>
    </w:p>
  </w:footnote>
  <w:footnote w:type="continuationSeparator" w:id="0">
    <w:p w14:paraId="35D52641" w14:textId="77777777" w:rsidR="00FC66C6" w:rsidRDefault="00FC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06BC" w14:textId="77777777" w:rsidR="002D1A20" w:rsidRDefault="005775DA" w:rsidP="00580019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2D1A20">
      <w:rPr>
        <w:rFonts w:ascii="Calibri" w:hAnsi="Calibri" w:cs="Calibri"/>
      </w:rPr>
      <w:t>Š</w:t>
    </w:r>
    <w:r>
      <w:rPr>
        <w:rFonts w:ascii="Calibri" w:hAnsi="Calibri" w:cs="Calibri"/>
      </w:rPr>
      <w:t>VP</w:t>
    </w:r>
    <w:r w:rsidR="002D1A20">
      <w:rPr>
        <w:rFonts w:ascii="Calibri" w:hAnsi="Calibri" w:cs="Calibri"/>
      </w:rPr>
      <w:tab/>
      <w:t>Gymnázium Velké Meziříčí</w:t>
    </w:r>
  </w:p>
  <w:p w14:paraId="70FA4241" w14:textId="77777777" w:rsidR="00CB392C" w:rsidRDefault="002D1A20" w:rsidP="005800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9962D3F" w14:textId="7BB5793D" w:rsidR="002D1A20" w:rsidRDefault="00CB392C" w:rsidP="005800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2D1A20">
      <w:rPr>
        <w:rFonts w:ascii="Calibri" w:hAnsi="Calibri" w:cs="Calibri"/>
      </w:rPr>
      <w:tab/>
    </w:r>
    <w:r w:rsidR="002D1A20">
      <w:rPr>
        <w:rFonts w:ascii="Calibri" w:hAnsi="Calibri" w:cs="Calibri"/>
        <w:b/>
      </w:rPr>
      <w:t>Z</w:t>
    </w:r>
    <w:r w:rsidR="000C40E3">
      <w:rPr>
        <w:rFonts w:ascii="Calibri" w:hAnsi="Calibri" w:cs="Calibri"/>
        <w:b/>
      </w:rPr>
      <w:t>eměpis</w:t>
    </w:r>
    <w:r w:rsidR="00E75B13">
      <w:rPr>
        <w:rFonts w:ascii="Calibri" w:hAnsi="Calibri" w:cs="Calibri"/>
        <w:b/>
      </w:rPr>
      <w:t>ný seminář</w:t>
    </w:r>
  </w:p>
  <w:p w14:paraId="1CD92759" w14:textId="59E2FB6C" w:rsidR="00A065E6" w:rsidRPr="00A065E6" w:rsidRDefault="00A065E6" w:rsidP="005800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A065E6">
      <w:rPr>
        <w:rFonts w:ascii="Calibri" w:hAnsi="Calibri" w:cs="Calibri"/>
        <w:bCs/>
      </w:rPr>
      <w:t>aktualizovaný a platný od 1. 1. 2026</w:t>
    </w:r>
  </w:p>
  <w:p w14:paraId="31528049" w14:textId="77777777" w:rsidR="002D1A20" w:rsidRDefault="002D1A20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819A" w14:textId="77777777" w:rsidR="002D1A20" w:rsidRDefault="005775DA" w:rsidP="00580019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2D1A20">
      <w:rPr>
        <w:rFonts w:ascii="Calibri" w:hAnsi="Calibri" w:cs="Calibri"/>
      </w:rPr>
      <w:t>Š</w:t>
    </w:r>
    <w:r>
      <w:rPr>
        <w:rFonts w:ascii="Calibri" w:hAnsi="Calibri" w:cs="Calibri"/>
      </w:rPr>
      <w:t>VP</w:t>
    </w:r>
    <w:r w:rsidR="002D1A20">
      <w:rPr>
        <w:rFonts w:ascii="Calibri" w:hAnsi="Calibri" w:cs="Calibri"/>
      </w:rPr>
      <w:tab/>
      <w:t>Gymnázium Velké Meziříčí</w:t>
    </w:r>
  </w:p>
  <w:p w14:paraId="1FC02CFF" w14:textId="77777777" w:rsidR="00CB392C" w:rsidRDefault="002D1A20" w:rsidP="00580019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003CDC19" w14:textId="3944AD6B" w:rsidR="002D1A20" w:rsidRDefault="00CB392C" w:rsidP="00580019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2D1A20">
      <w:rPr>
        <w:rFonts w:ascii="Calibri" w:hAnsi="Calibri" w:cs="Calibri"/>
      </w:rPr>
      <w:tab/>
    </w:r>
    <w:r w:rsidR="002D1A20">
      <w:rPr>
        <w:rFonts w:ascii="Calibri" w:hAnsi="Calibri" w:cs="Calibri"/>
        <w:b/>
      </w:rPr>
      <w:t>Z</w:t>
    </w:r>
    <w:r w:rsidR="000C40E3">
      <w:rPr>
        <w:rFonts w:ascii="Calibri" w:hAnsi="Calibri" w:cs="Calibri"/>
        <w:b/>
      </w:rPr>
      <w:t>eměpis</w:t>
    </w:r>
    <w:r w:rsidR="00E75B13">
      <w:rPr>
        <w:rFonts w:ascii="Calibri" w:hAnsi="Calibri" w:cs="Calibri"/>
        <w:b/>
      </w:rPr>
      <w:t>ný seminář</w:t>
    </w:r>
  </w:p>
  <w:p w14:paraId="39D454F8" w14:textId="760D42CC" w:rsidR="002D1A20" w:rsidRPr="00A065E6" w:rsidRDefault="00A065E6">
    <w:pPr>
      <w:pStyle w:val="Zhlav"/>
      <w:rPr>
        <w:rFonts w:ascii="Calibri" w:hAnsi="Calibri" w:cs="Calibri"/>
        <w:bCs/>
      </w:rPr>
    </w:pPr>
    <w:r w:rsidRPr="00A065E6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C1CC5C3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01B1D"/>
    <w:multiLevelType w:val="hybridMultilevel"/>
    <w:tmpl w:val="3B00C124"/>
    <w:lvl w:ilvl="0" w:tplc="94A894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1428A"/>
    <w:multiLevelType w:val="hybridMultilevel"/>
    <w:tmpl w:val="BFD85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17687">
    <w:abstractNumId w:val="2"/>
  </w:num>
  <w:num w:numId="2" w16cid:durableId="462310239">
    <w:abstractNumId w:val="4"/>
  </w:num>
  <w:num w:numId="3" w16cid:durableId="952244083">
    <w:abstractNumId w:val="7"/>
  </w:num>
  <w:num w:numId="4" w16cid:durableId="1040938227">
    <w:abstractNumId w:val="0"/>
  </w:num>
  <w:num w:numId="5" w16cid:durableId="1327367723">
    <w:abstractNumId w:val="3"/>
  </w:num>
  <w:num w:numId="6" w16cid:durableId="1071148985">
    <w:abstractNumId w:val="5"/>
  </w:num>
  <w:num w:numId="7" w16cid:durableId="1724326442">
    <w:abstractNumId w:val="6"/>
  </w:num>
  <w:num w:numId="8" w16cid:durableId="1292205577">
    <w:abstractNumId w:val="13"/>
  </w:num>
  <w:num w:numId="9" w16cid:durableId="87047949">
    <w:abstractNumId w:val="1"/>
  </w:num>
  <w:num w:numId="10" w16cid:durableId="421295917">
    <w:abstractNumId w:val="10"/>
  </w:num>
  <w:num w:numId="11" w16cid:durableId="1093547041">
    <w:abstractNumId w:val="9"/>
  </w:num>
  <w:num w:numId="12" w16cid:durableId="151992216">
    <w:abstractNumId w:val="14"/>
  </w:num>
  <w:num w:numId="13" w16cid:durableId="66388802">
    <w:abstractNumId w:val="11"/>
  </w:num>
  <w:num w:numId="14" w16cid:durableId="724336507">
    <w:abstractNumId w:val="12"/>
  </w:num>
  <w:num w:numId="15" w16cid:durableId="1960646151">
    <w:abstractNumId w:val="8"/>
  </w:num>
  <w:num w:numId="16" w16cid:durableId="1312177912">
    <w:abstractNumId w:val="15"/>
  </w:num>
  <w:num w:numId="17" w16cid:durableId="1756513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21596"/>
    <w:rsid w:val="00032264"/>
    <w:rsid w:val="000530E0"/>
    <w:rsid w:val="000820D1"/>
    <w:rsid w:val="000A34AD"/>
    <w:rsid w:val="000C40E3"/>
    <w:rsid w:val="000E12D1"/>
    <w:rsid w:val="000F2849"/>
    <w:rsid w:val="00140ABA"/>
    <w:rsid w:val="00142458"/>
    <w:rsid w:val="0018191C"/>
    <w:rsid w:val="0019253A"/>
    <w:rsid w:val="001969CB"/>
    <w:rsid w:val="001A0BBB"/>
    <w:rsid w:val="001D0020"/>
    <w:rsid w:val="001E0D0E"/>
    <w:rsid w:val="00200616"/>
    <w:rsid w:val="0021346B"/>
    <w:rsid w:val="00220556"/>
    <w:rsid w:val="00227303"/>
    <w:rsid w:val="0024648A"/>
    <w:rsid w:val="002776EE"/>
    <w:rsid w:val="002C4725"/>
    <w:rsid w:val="002D1A20"/>
    <w:rsid w:val="002F0848"/>
    <w:rsid w:val="00302EDB"/>
    <w:rsid w:val="00321988"/>
    <w:rsid w:val="00324B5B"/>
    <w:rsid w:val="003A667F"/>
    <w:rsid w:val="004446CB"/>
    <w:rsid w:val="0049518E"/>
    <w:rsid w:val="004B5022"/>
    <w:rsid w:val="004E3C7A"/>
    <w:rsid w:val="0050228E"/>
    <w:rsid w:val="005045A2"/>
    <w:rsid w:val="005775DA"/>
    <w:rsid w:val="00580019"/>
    <w:rsid w:val="00582C9E"/>
    <w:rsid w:val="005A16B0"/>
    <w:rsid w:val="005C3E24"/>
    <w:rsid w:val="00684452"/>
    <w:rsid w:val="0072190C"/>
    <w:rsid w:val="007D3F22"/>
    <w:rsid w:val="007E7A1C"/>
    <w:rsid w:val="008410D4"/>
    <w:rsid w:val="008555CA"/>
    <w:rsid w:val="0086196D"/>
    <w:rsid w:val="00896087"/>
    <w:rsid w:val="008B3CC9"/>
    <w:rsid w:val="008C5BA8"/>
    <w:rsid w:val="008F63B9"/>
    <w:rsid w:val="00900E8B"/>
    <w:rsid w:val="00926B23"/>
    <w:rsid w:val="00933794"/>
    <w:rsid w:val="0097022B"/>
    <w:rsid w:val="00981A7D"/>
    <w:rsid w:val="0099118D"/>
    <w:rsid w:val="009A493C"/>
    <w:rsid w:val="009B1C2C"/>
    <w:rsid w:val="009D4A10"/>
    <w:rsid w:val="00A065E6"/>
    <w:rsid w:val="00A970C1"/>
    <w:rsid w:val="00AF3FA9"/>
    <w:rsid w:val="00B01D6C"/>
    <w:rsid w:val="00B50A62"/>
    <w:rsid w:val="00BA67A4"/>
    <w:rsid w:val="00BE7345"/>
    <w:rsid w:val="00BF33C7"/>
    <w:rsid w:val="00C1728E"/>
    <w:rsid w:val="00C21006"/>
    <w:rsid w:val="00CA1D78"/>
    <w:rsid w:val="00CB2FAB"/>
    <w:rsid w:val="00CB392C"/>
    <w:rsid w:val="00D000AB"/>
    <w:rsid w:val="00D277F5"/>
    <w:rsid w:val="00D83D7E"/>
    <w:rsid w:val="00D85269"/>
    <w:rsid w:val="00DC5CD6"/>
    <w:rsid w:val="00DD3F45"/>
    <w:rsid w:val="00DF498B"/>
    <w:rsid w:val="00E05A40"/>
    <w:rsid w:val="00E75B13"/>
    <w:rsid w:val="00EA5056"/>
    <w:rsid w:val="00F00204"/>
    <w:rsid w:val="00F54F69"/>
    <w:rsid w:val="00F60026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E5C805"/>
  <w15:chartTrackingRefBased/>
  <w15:docId w15:val="{678209C2-DA5F-46D5-AE97-53671636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83D7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2007-06-07T10:56:00Z</cp:lastPrinted>
  <dcterms:created xsi:type="dcterms:W3CDTF">2026-01-03T15:13:00Z</dcterms:created>
  <dcterms:modified xsi:type="dcterms:W3CDTF">2026-01-03T15:33:00Z</dcterms:modified>
</cp:coreProperties>
</file>