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6EB7" w14:textId="0A40559E" w:rsidR="00DE0A5D" w:rsidRPr="009E19FE" w:rsidRDefault="4E338498" w:rsidP="4E338498">
      <w:pPr>
        <w:jc w:val="center"/>
        <w:rPr>
          <w:rFonts w:asciiTheme="minorHAnsi" w:hAnsiTheme="minorHAnsi" w:cstheme="minorHAnsi"/>
          <w:b/>
          <w:bCs/>
        </w:rPr>
      </w:pPr>
      <w:r w:rsidRPr="009E19FE">
        <w:rPr>
          <w:rFonts w:asciiTheme="minorHAnsi" w:hAnsiTheme="minorHAnsi" w:cstheme="minorHAnsi"/>
          <w:b/>
          <w:bCs/>
        </w:rPr>
        <w:t>Učební osnovy předmětu</w:t>
      </w:r>
    </w:p>
    <w:p w14:paraId="30142D3F" w14:textId="77777777" w:rsidR="009E19FE" w:rsidRPr="009E19FE" w:rsidRDefault="009E19FE" w:rsidP="4E338498">
      <w:pPr>
        <w:jc w:val="center"/>
        <w:rPr>
          <w:rFonts w:asciiTheme="minorHAnsi" w:hAnsiTheme="minorHAnsi" w:cstheme="minorHAnsi"/>
        </w:rPr>
      </w:pPr>
    </w:p>
    <w:p w14:paraId="036EE894" w14:textId="6CD180BF" w:rsidR="00DE0A5D" w:rsidRPr="009E19FE" w:rsidRDefault="4E338498" w:rsidP="4E338498">
      <w:pPr>
        <w:tabs>
          <w:tab w:val="left" w:pos="3420"/>
        </w:tabs>
        <w:jc w:val="center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>VÝTVARNÁ VÝCHOVA</w:t>
      </w:r>
    </w:p>
    <w:p w14:paraId="7A264140" w14:textId="6B344AD6" w:rsidR="00DE0A5D" w:rsidRPr="009E19FE" w:rsidRDefault="4E338498" w:rsidP="4E338498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 xml:space="preserve"> </w:t>
      </w:r>
    </w:p>
    <w:p w14:paraId="003CCF27" w14:textId="5B9E0C1C" w:rsidR="00DE0A5D" w:rsidRPr="009E19FE" w:rsidRDefault="4E338498" w:rsidP="4E338498">
      <w:pPr>
        <w:jc w:val="center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>Charakteristika vyučovacího předmětu</w:t>
      </w:r>
    </w:p>
    <w:p w14:paraId="76A5C0D9" w14:textId="29E722E6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 xml:space="preserve"> </w:t>
      </w:r>
    </w:p>
    <w:p w14:paraId="2221620C" w14:textId="4112DEFF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i/>
          <w:iCs/>
        </w:rPr>
        <w:t>Obsahové vymezení předmětu:</w:t>
      </w:r>
    </w:p>
    <w:p w14:paraId="3781063A" w14:textId="17356AD4" w:rsidR="00DE0A5D" w:rsidRPr="009E19FE" w:rsidRDefault="4E338498" w:rsidP="4E338498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42EB9B3A" w14:textId="2B292F74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Výtvarná výchova je jeden ze vzdělávacích oborů zastupující v etapě základního vzdělávání na nižším stupni gymnázia oblast Umění a kultura. Vzdělávací oblast Umění a kultura umožňuje žákům jiné než pouze racionální poznávání světa a odráží nezastupitelnou součást lidské existence – umění a kulturu. Kulturu, jako procesy i výsledky duchovní činnosti, umožňující chápat kontinuitu proměn historické zkušenosti, v níž dochází k socializaci jedince a jeho projekci do společenské existence, i jako neoddělitelnou součást každodenního života (kultura chování, oblékání, cestování, práce). Umění, jako proces specifického vzdělání a poznávání, v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němž vznikají informace o vnitřním i vnějším světě a jeho vzájemné provázanosti, které nelze formulovat a sdělovat jinými než uměleckými prostředky.</w:t>
      </w:r>
    </w:p>
    <w:p w14:paraId="7F98B9F2" w14:textId="1E584608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4FF4C071" w14:textId="711E50A8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Vzdělávání v této oblasti přináší umělecké osvojování světa, tj. osvojování s estetickým účinkem. V procesu uměleckého osvojování světa dochází k rozvíjení specifického cítění, tvořivosti, vnímavosti jedince k uměleckému dílu a jeho prostřednictvím k sobě samému i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k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okolnímu světu. Součástí tohoto procesu je hledání a nalézání vazeb mezi druhy umění na základě společných témat, schopnosti vcítit se do kulturních potřeb ostatních lidí a jimi tvořených hodnot a přistupovat k nim s vědomím osobní účasti. V tvořivých činnostech jsou rozvíjeny schopnosti nonverbálního vyjadřování prostřednictvím tónu a zvuku, linie, bodu, tvaru, barvy, gesta, mimiky.</w:t>
      </w:r>
    </w:p>
    <w:p w14:paraId="774D890D" w14:textId="77390FE7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3D9579CF" w14:textId="026290DC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 prvním až čtvrtém ročníku nižšího gymnázia se žákům otevírá cesta širšímu nazírání na kulturu a umění. Připomínají se historické souvislosti a společenské kontexty ovlivňující umění a kulturu. Inspirací k činnostem se stávají také díla literární a dramatická, tvorba multimediální i samotné znakové systémy. Nalézání vztahů mezi jednotlivými druhy umění a uplatňování různorodosti výrazových prostředků při hledání variant řešení společně zvolených témat umožňují projekty. Ty otevírají společný prostor pro získání dovedností a poznatků překračující rámec jednotlivých oborů a přispívají tak k osobitějšímu a originálnějšímu sebevyjádření i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hlubšímu porozumění uměleckému dílu.</w:t>
      </w:r>
    </w:p>
    <w:p w14:paraId="4A567ABD" w14:textId="2C9C4A00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48CF54E1" w14:textId="5A20F7A8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Výuka se realizuje formou variabilních projektů, které zahrnují učivo spojené s rozvíjením smyslové citlivosti, s uplatňováním subjektivity a s ověřováním komunikačních účinků.</w:t>
      </w:r>
    </w:p>
    <w:p w14:paraId="0A60F061" w14:textId="567B235C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4CDA107A" w14:textId="6DADA830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Žáci prvního ročníku pracují a tvoří v celoročním projektu SVĚT POHÁDEK, BÁJÍ, FANTAZIE A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LIDSKÉ TVOŘIVOSTI. Ten má variabilní možnosti dalších oddělených témat vzájemně se prolínajících, dávajících možnost dle potřeby žáků a okolností proměňovat, modifikovat a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 xml:space="preserve">specializovat témata pro práci individuální či skupinovou, pro využití řady možností při zpracování. </w:t>
      </w:r>
    </w:p>
    <w:p w14:paraId="7E87AA94" w14:textId="58ACD2DD" w:rsidR="00DE0A5D" w:rsidRPr="009E19FE" w:rsidRDefault="4E338498" w:rsidP="4E338498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27B16C09" w14:textId="6FF31F4C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lastRenderedPageBreak/>
        <w:t>Druhý ročník navazuje v projektu ATLANTIDA – SVĚT FANTAZIE A SKUTEČNOSTÍ. Je kvalitativně vyšší, reagující na přirozený vývoj osobnosti žáka, na problematiku této věkové skupiny, na strukturální změny v psychice jedince tohoto období.</w:t>
      </w:r>
    </w:p>
    <w:p w14:paraId="3D804387" w14:textId="7AA8D4FD" w:rsidR="00DE0A5D" w:rsidRPr="009E19FE" w:rsidRDefault="4E338498" w:rsidP="4E338498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1770BAA4" w14:textId="13E1EF20" w:rsidR="00DE0A5D" w:rsidRPr="009E19FE" w:rsidRDefault="4E338498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Projekty třetího ročníku MY VE SVĚTĚ a ročníku čtvrtého SVĚT V NÁS už využívají všech získaných předpokladů pro ucelený rozvoj osobnosti žáka a naplňuje se tak cílové zaměření vzdělávací oblasti estetiky a tvořivosti:</w:t>
      </w:r>
    </w:p>
    <w:p w14:paraId="7FC3F711" w14:textId="03014FE4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poznávání a komunikace prostřednictvím umění</w:t>
      </w:r>
    </w:p>
    <w:p w14:paraId="020F7B7C" w14:textId="2DE14312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neoddělitelnost umění, kultury a lidské existence </w:t>
      </w:r>
    </w:p>
    <w:p w14:paraId="47EEFBD9" w14:textId="754EE144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vnitřní potřeba vlastní tvorby opřené o vnímání, cítění a prožitky</w:t>
      </w:r>
    </w:p>
    <w:p w14:paraId="12A5A93F" w14:textId="6FFD4597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rozvíjení tvořivosti a utváření hierarchie hodnot</w:t>
      </w:r>
    </w:p>
    <w:p w14:paraId="01D3BBA2" w14:textId="07AE5F87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tolerance a vstřícnost k odlišnosti kulturních hodnot jedinců, skupin a národů</w:t>
      </w:r>
    </w:p>
    <w:p w14:paraId="53F67CE0" w14:textId="5DCFCBAA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uvědomování si vlastní osobnosti </w:t>
      </w:r>
      <w:r w:rsidR="009E19FE">
        <w:rPr>
          <w:rFonts w:asciiTheme="minorHAnsi" w:hAnsiTheme="minorHAnsi" w:cstheme="minorHAnsi"/>
        </w:rPr>
        <w:t>–</w:t>
      </w:r>
      <w:r w:rsidRPr="009E19FE">
        <w:rPr>
          <w:rFonts w:asciiTheme="minorHAnsi" w:hAnsiTheme="minorHAnsi" w:cstheme="minorHAnsi"/>
        </w:rPr>
        <w:t xml:space="preserve"> její tvořivé jedinečnosti</w:t>
      </w:r>
    </w:p>
    <w:p w14:paraId="13864C9C" w14:textId="663FD07D" w:rsidR="00DE0A5D" w:rsidRPr="009E19FE" w:rsidRDefault="4E338498" w:rsidP="0057216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tvoření s možností nalézání a vyjádření osobních prožitků v mnohotvárnosti světa </w:t>
      </w:r>
    </w:p>
    <w:p w14:paraId="1E869682" w14:textId="438059C4" w:rsidR="00DE0A5D" w:rsidRPr="009E19FE" w:rsidRDefault="4E338498" w:rsidP="00DE0A5D">
      <w:pPr>
        <w:ind w:left="705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Projekty třetího ročníku MY VE SVĚTĚ a ročníku čtvrtého SVĚT V NÁS už využívají všech získaných předpokladů pro ucelený rozvoj osobnosti žáka a naplňuje se tak cílové zaměření vzdělávací oblasti estetiky a tvořivosti:</w:t>
      </w:r>
    </w:p>
    <w:p w14:paraId="2C48C761" w14:textId="77777777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poznávání a komunikace prostřednictvím umění</w:t>
      </w:r>
    </w:p>
    <w:p w14:paraId="7F159905" w14:textId="77777777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neoddělitelnost umění, kultury a lidské existence </w:t>
      </w:r>
    </w:p>
    <w:p w14:paraId="7A9C4B46" w14:textId="77777777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vnitřní potřeba vlastní tvorby opřené o vnímání, cítění a prožitky</w:t>
      </w:r>
    </w:p>
    <w:p w14:paraId="5900C360" w14:textId="77777777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rozvíjení tvořivosti a utváření hierarchie hodnot</w:t>
      </w:r>
    </w:p>
    <w:p w14:paraId="0D5418F6" w14:textId="77777777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tolerance a vstřícnost k odlišnosti kulturních hodnot jedinců, skupin a národů</w:t>
      </w:r>
    </w:p>
    <w:p w14:paraId="6E4E5C19" w14:textId="17C55A29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uvědomování si vlastní osobnosti </w:t>
      </w:r>
      <w:r w:rsidR="009E19FE">
        <w:rPr>
          <w:rFonts w:asciiTheme="minorHAnsi" w:hAnsiTheme="minorHAnsi" w:cstheme="minorHAnsi"/>
        </w:rPr>
        <w:t>–</w:t>
      </w:r>
      <w:r w:rsidRPr="009E19FE">
        <w:rPr>
          <w:rFonts w:asciiTheme="minorHAnsi" w:hAnsiTheme="minorHAnsi" w:cstheme="minorHAnsi"/>
        </w:rPr>
        <w:t xml:space="preserve"> její tvořivé jedinečnosti</w:t>
      </w:r>
    </w:p>
    <w:p w14:paraId="4F3016E7" w14:textId="77777777" w:rsidR="00DE0A5D" w:rsidRPr="009E19FE" w:rsidRDefault="00DE0A5D" w:rsidP="00572161">
      <w:pPr>
        <w:numPr>
          <w:ilvl w:val="0"/>
          <w:numId w:val="8"/>
        </w:numPr>
        <w:tabs>
          <w:tab w:val="clear" w:pos="28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tvoření s možností nalézání a vyjádření osobních prožitků v mnohotvárnosti světa</w:t>
      </w:r>
    </w:p>
    <w:p w14:paraId="02EB8472" w14:textId="77777777" w:rsidR="00DE0A5D" w:rsidRPr="009E19FE" w:rsidRDefault="00DE0A5D" w:rsidP="00DE0A5D">
      <w:pPr>
        <w:ind w:left="708"/>
        <w:jc w:val="both"/>
        <w:rPr>
          <w:rFonts w:asciiTheme="minorHAnsi" w:hAnsiTheme="minorHAnsi" w:cstheme="minorHAnsi"/>
        </w:rPr>
      </w:pPr>
    </w:p>
    <w:p w14:paraId="2044CBCE" w14:textId="3F581C78" w:rsidR="00DE0A5D" w:rsidRPr="009E19FE" w:rsidRDefault="00DE0A5D" w:rsidP="009E19F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V těchto projektech jsou obsažena </w:t>
      </w:r>
      <w:r w:rsidRPr="009E19FE">
        <w:rPr>
          <w:rFonts w:asciiTheme="minorHAnsi" w:hAnsiTheme="minorHAnsi" w:cstheme="minorHAnsi"/>
          <w:i/>
        </w:rPr>
        <w:t>všechna</w:t>
      </w:r>
      <w:r w:rsidRPr="009E19FE">
        <w:rPr>
          <w:rFonts w:asciiTheme="minorHAnsi" w:hAnsiTheme="minorHAnsi" w:cstheme="minorHAnsi"/>
        </w:rPr>
        <w:t xml:space="preserve"> průřezová témata, která jsou začleněna do vzdělávacího obsahu předmětu Výtvarná výchova. Jsou to: Osobnostní a sociální výchova, Výchova demokratického občana, Výchova k myšlení v evropských a</w:t>
      </w:r>
      <w:r w:rsidR="009E19FE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globálních souvislostech, Multikulturní výchova, Environmentální výchova, Mediální výchova.</w:t>
      </w:r>
    </w:p>
    <w:p w14:paraId="0A4B4EC5" w14:textId="77777777" w:rsidR="00DE0A5D" w:rsidRPr="009E19FE" w:rsidRDefault="00DE0A5D" w:rsidP="00DE0A5D">
      <w:pPr>
        <w:tabs>
          <w:tab w:val="left" w:pos="3420"/>
        </w:tabs>
        <w:ind w:left="2460"/>
        <w:jc w:val="both"/>
        <w:rPr>
          <w:rFonts w:asciiTheme="minorHAnsi" w:hAnsiTheme="minorHAnsi" w:cstheme="minorHAnsi"/>
        </w:rPr>
      </w:pPr>
    </w:p>
    <w:p w14:paraId="06199723" w14:textId="77777777" w:rsidR="00DE0A5D" w:rsidRPr="009E19FE" w:rsidRDefault="4E338498" w:rsidP="00DE0A5D">
      <w:pPr>
        <w:rPr>
          <w:rFonts w:asciiTheme="minorHAnsi" w:hAnsiTheme="minorHAnsi" w:cstheme="minorHAnsi"/>
          <w:i/>
        </w:rPr>
      </w:pPr>
      <w:r w:rsidRPr="009E19FE">
        <w:rPr>
          <w:rFonts w:asciiTheme="minorHAnsi" w:hAnsiTheme="minorHAnsi" w:cstheme="minorHAnsi"/>
          <w:i/>
          <w:iCs/>
        </w:rPr>
        <w:t>Časové vymezení předmětu:</w:t>
      </w:r>
    </w:p>
    <w:p w14:paraId="7284EAAE" w14:textId="54562D49" w:rsidR="4E338498" w:rsidRPr="009E19FE" w:rsidRDefault="4E338498" w:rsidP="4E338498">
      <w:pPr>
        <w:jc w:val="both"/>
        <w:rPr>
          <w:rFonts w:asciiTheme="minorHAnsi" w:hAnsiTheme="minorHAnsi" w:cstheme="minorHAnsi"/>
          <w:i/>
          <w:iCs/>
          <w:color w:val="00B050"/>
        </w:rPr>
      </w:pPr>
    </w:p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2740"/>
        <w:gridCol w:w="752"/>
        <w:gridCol w:w="701"/>
        <w:gridCol w:w="720"/>
        <w:gridCol w:w="801"/>
      </w:tblGrid>
      <w:tr w:rsidR="00DE0A5D" w:rsidRPr="009E19FE" w14:paraId="32F8EF35" w14:textId="77777777" w:rsidTr="4E338498">
        <w:trPr>
          <w:jc w:val="center"/>
        </w:trPr>
        <w:tc>
          <w:tcPr>
            <w:tcW w:w="0" w:type="auto"/>
          </w:tcPr>
          <w:p w14:paraId="0A030101" w14:textId="77777777" w:rsidR="00DE0A5D" w:rsidRPr="009E19FE" w:rsidRDefault="00DE0A5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752" w:type="dxa"/>
          </w:tcPr>
          <w:p w14:paraId="304A4201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01" w:type="dxa"/>
          </w:tcPr>
          <w:p w14:paraId="2BD2F482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20" w:type="dxa"/>
          </w:tcPr>
          <w:p w14:paraId="56FAF864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01" w:type="dxa"/>
          </w:tcPr>
          <w:p w14:paraId="7517F402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4.</w:t>
            </w:r>
          </w:p>
        </w:tc>
      </w:tr>
      <w:tr w:rsidR="00DE0A5D" w:rsidRPr="009E19FE" w14:paraId="2EACABF0" w14:textId="77777777" w:rsidTr="4E338498">
        <w:trPr>
          <w:jc w:val="center"/>
        </w:trPr>
        <w:tc>
          <w:tcPr>
            <w:tcW w:w="0" w:type="auto"/>
          </w:tcPr>
          <w:p w14:paraId="12FD8F1C" w14:textId="77777777" w:rsidR="00DE0A5D" w:rsidRPr="009E19FE" w:rsidRDefault="00DE0A5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752" w:type="dxa"/>
          </w:tcPr>
          <w:p w14:paraId="2467EA42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1" w:type="dxa"/>
          </w:tcPr>
          <w:p w14:paraId="4192AB96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0" w:type="dxa"/>
          </w:tcPr>
          <w:p w14:paraId="32CD6984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1" w:type="dxa"/>
          </w:tcPr>
          <w:p w14:paraId="0D55C67F" w14:textId="2717F00A" w:rsidR="00DE0A5D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1</w:t>
            </w:r>
          </w:p>
        </w:tc>
      </w:tr>
      <w:tr w:rsidR="00DE0A5D" w:rsidRPr="009E19FE" w14:paraId="14D9D742" w14:textId="77777777" w:rsidTr="4E338498">
        <w:trPr>
          <w:jc w:val="center"/>
        </w:trPr>
        <w:tc>
          <w:tcPr>
            <w:tcW w:w="0" w:type="auto"/>
          </w:tcPr>
          <w:p w14:paraId="314CD9B3" w14:textId="77777777" w:rsidR="00DE0A5D" w:rsidRPr="009E19FE" w:rsidRDefault="00DE0A5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752" w:type="dxa"/>
          </w:tcPr>
          <w:p w14:paraId="6C4874C0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701" w:type="dxa"/>
          </w:tcPr>
          <w:p w14:paraId="32B3E9F4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720" w:type="dxa"/>
          </w:tcPr>
          <w:p w14:paraId="3B230763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801" w:type="dxa"/>
          </w:tcPr>
          <w:p w14:paraId="49DF4153" w14:textId="2C3E2A4B" w:rsidR="00DE0A5D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33</w:t>
            </w:r>
          </w:p>
        </w:tc>
      </w:tr>
    </w:tbl>
    <w:p w14:paraId="0423CB1C" w14:textId="77777777" w:rsidR="00DE0A5D" w:rsidRPr="009E19FE" w:rsidRDefault="00DE0A5D" w:rsidP="00DE0A5D">
      <w:pPr>
        <w:rPr>
          <w:rFonts w:asciiTheme="minorHAnsi" w:hAnsiTheme="minorHAnsi" w:cstheme="minorHAnsi"/>
          <w:i/>
        </w:rPr>
      </w:pPr>
    </w:p>
    <w:p w14:paraId="785BA59A" w14:textId="77777777" w:rsidR="00DE0A5D" w:rsidRPr="009E19FE" w:rsidRDefault="4E338498" w:rsidP="4E338498">
      <w:pPr>
        <w:rPr>
          <w:rFonts w:asciiTheme="minorHAnsi" w:hAnsiTheme="minorHAnsi" w:cstheme="minorHAnsi"/>
          <w:i/>
          <w:iCs/>
        </w:rPr>
      </w:pPr>
      <w:r w:rsidRPr="009E19FE">
        <w:rPr>
          <w:rFonts w:asciiTheme="minorHAnsi" w:hAnsiTheme="minorHAnsi" w:cstheme="minorHAnsi"/>
          <w:i/>
          <w:iCs/>
        </w:rPr>
        <w:t>Organizační vymezení předmětu:</w:t>
      </w:r>
    </w:p>
    <w:p w14:paraId="6D486437" w14:textId="5636E10A" w:rsidR="00DE0A5D" w:rsidRPr="009E19FE" w:rsidRDefault="00DE0A5D" w:rsidP="7F241A3E">
      <w:pPr>
        <w:ind w:left="708"/>
        <w:jc w:val="both"/>
        <w:rPr>
          <w:rFonts w:asciiTheme="minorHAnsi" w:hAnsiTheme="minorHAnsi" w:cstheme="minorHAnsi"/>
          <w:color w:val="FF0000"/>
        </w:rPr>
      </w:pPr>
    </w:p>
    <w:p w14:paraId="0E38A0BA" w14:textId="36E56432" w:rsidR="00DE0A5D" w:rsidRPr="009E19FE" w:rsidRDefault="4E338498" w:rsidP="4E338498">
      <w:pPr>
        <w:jc w:val="both"/>
        <w:rPr>
          <w:rFonts w:asciiTheme="minorHAnsi" w:hAnsiTheme="minorHAnsi" w:cstheme="minorHAnsi"/>
          <w:i/>
          <w:iCs/>
          <w:color w:val="FF0000"/>
        </w:rPr>
      </w:pPr>
      <w:r w:rsidRPr="009E19FE">
        <w:rPr>
          <w:rFonts w:asciiTheme="minorHAnsi" w:hAnsiTheme="minorHAnsi" w:cstheme="minorHAnsi"/>
        </w:rPr>
        <w:t xml:space="preserve">Výuka probíhá ve specializované učebně výtvarné výchovy – kreslírně, je doplněna výtvarnou činností v plenéru a výkladovou či kreativní činností ve výstavních síních. Pro plnohodnotnost výuky se střídá řada forem – především přímé tvůrčí činnosti, ale i exkurze, diskuze, návštěvy výstav, práce v přírodě, adjustační tvorba aj. </w:t>
      </w:r>
    </w:p>
    <w:p w14:paraId="48127AB4" w14:textId="55849EA8" w:rsidR="00DE0A5D" w:rsidRPr="009E19FE" w:rsidRDefault="4E338498" w:rsidP="4E338498">
      <w:pPr>
        <w:jc w:val="both"/>
        <w:rPr>
          <w:rFonts w:asciiTheme="minorHAnsi" w:hAnsiTheme="minorHAnsi" w:cstheme="minorHAnsi"/>
          <w:i/>
          <w:iCs/>
        </w:rPr>
      </w:pPr>
      <w:r w:rsidRPr="009E19FE">
        <w:rPr>
          <w:rFonts w:asciiTheme="minorHAnsi" w:hAnsiTheme="minorHAnsi" w:cstheme="minorHAnsi"/>
          <w:i/>
          <w:iCs/>
        </w:rPr>
        <w:t>Výchovné a vzdělávací strategie:</w:t>
      </w:r>
    </w:p>
    <w:p w14:paraId="596800A2" w14:textId="7E43219D" w:rsidR="00DE0A5D" w:rsidRPr="009E19FE" w:rsidRDefault="7F241A3E" w:rsidP="7F241A3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E19F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66C869A6" w14:textId="11EC24E6" w:rsidR="00DE0A5D" w:rsidRPr="009E19FE" w:rsidRDefault="7F241A3E" w:rsidP="00CA0786">
      <w:pPr>
        <w:keepNext/>
        <w:jc w:val="both"/>
        <w:rPr>
          <w:rFonts w:asciiTheme="minorHAnsi" w:hAnsiTheme="minorHAnsi" w:cstheme="minorHAnsi"/>
          <w:b/>
          <w:bCs/>
        </w:rPr>
      </w:pPr>
      <w:r w:rsidRPr="009E19FE">
        <w:rPr>
          <w:rFonts w:asciiTheme="minorHAnsi" w:hAnsiTheme="minorHAnsi" w:cstheme="minorHAnsi"/>
          <w:b/>
          <w:bCs/>
        </w:rPr>
        <w:lastRenderedPageBreak/>
        <w:t>Kompetence k učení</w:t>
      </w:r>
    </w:p>
    <w:p w14:paraId="38A77CBE" w14:textId="3A35FB8E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</w:p>
    <w:p w14:paraId="0B40D4F6" w14:textId="303F0410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organizuje a řídí vlastní výtvarnou činnost, a to při samostatné i skupinové práci, plánuje, organizuje a hodnotí ji</w:t>
      </w:r>
    </w:p>
    <w:p w14:paraId="02EA78F2" w14:textId="11029063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motivuje se pro další činnost a pozitivně hodnotí její přínos pro svůj život</w:t>
      </w:r>
    </w:p>
    <w:p w14:paraId="7DB764E8" w14:textId="1B2AC23B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prohlubuje svoje dovednosti v procesu vzdělávání</w:t>
      </w:r>
    </w:p>
    <w:p w14:paraId="1F65AD49" w14:textId="141AA937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kriticky hodnotí pokrok při dosahování cílů učení a práce, reaguje na hodnocení, přijímá radu i kritiku</w:t>
      </w:r>
    </w:p>
    <w:p w14:paraId="7E42F1D7" w14:textId="5672AC8B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 xml:space="preserve"> </w:t>
      </w:r>
    </w:p>
    <w:p w14:paraId="1B9C7B82" w14:textId="77ED2A46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>Kompetence k řešení problémů</w:t>
      </w:r>
    </w:p>
    <w:p w14:paraId="6C0770BA" w14:textId="7C55A65C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</w:p>
    <w:p w14:paraId="50D5E385" w14:textId="751047C2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využívá své individuální schopnosti a získané vědomosti a dovednosti při samostatném řešení problémů, orientuje se v nově vzniklých situacích a pružně na ně reaguje</w:t>
      </w:r>
    </w:p>
    <w:p w14:paraId="6E758F36" w14:textId="41577E48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uplatňuje základní myšlenkové operace (srovnávání, třídění, analýzu, syntézu, indukci, dedukci, abstrakci, konkretizaci, generalizaci), ale i fantazii, intuici a představivost v poznávacích, učebních, pracovních a tvůrčích činnostech</w:t>
      </w:r>
    </w:p>
    <w:p w14:paraId="4F9430E2" w14:textId="75309B71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je otevřený k poznávání nových a originálních postupů a řešení problémů, nachází různé alternativy řešení, navrhuje varianty řešení problémů a zvažuje jejich přednosti, rizika a možné negativní důsledky</w:t>
      </w:r>
    </w:p>
    <w:p w14:paraId="0ECE5DAB" w14:textId="096D84EE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029E2FB0" w14:textId="2498E9D4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>Kompetence komunikativní</w:t>
      </w:r>
    </w:p>
    <w:p w14:paraId="33A020CB" w14:textId="2C349C54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</w:p>
    <w:p w14:paraId="777EC95E" w14:textId="68A45044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efektivně a tvořivě využívá dostupných prostředků komunikace</w:t>
      </w:r>
    </w:p>
    <w:p w14:paraId="5F494CD2" w14:textId="496AE02F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prakticky používá komunikativní dovednosti v dalším studiu i svém osobním, profesním a občanském životě</w:t>
      </w:r>
    </w:p>
    <w:p w14:paraId="5EDC48F3" w14:textId="29605C5C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používá s porozuměním grafická vyjádření informací různého typu včetně informačně-t</w:t>
      </w:r>
      <w:r w:rsidR="0031122C" w:rsidRPr="009E19FE">
        <w:rPr>
          <w:rFonts w:asciiTheme="minorHAnsi" w:hAnsiTheme="minorHAnsi" w:cstheme="minorHAnsi"/>
        </w:rPr>
        <w:t>e</w:t>
      </w:r>
      <w:r w:rsidRPr="009E19FE">
        <w:rPr>
          <w:rFonts w:asciiTheme="minorHAnsi" w:hAnsiTheme="minorHAnsi" w:cstheme="minorHAnsi"/>
        </w:rPr>
        <w:t>chnologického</w:t>
      </w:r>
    </w:p>
    <w:p w14:paraId="13F491C0" w14:textId="30CC2E21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adekvátně vystupuje na veřejnosti, přiměřeně sebevědomě se prezentuje ve svém projevu</w:t>
      </w:r>
    </w:p>
    <w:p w14:paraId="53A49FAE" w14:textId="46E55182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242245E9" w14:textId="45AB52B9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>Kompetence sociální a personální</w:t>
      </w:r>
    </w:p>
    <w:p w14:paraId="493B8DED" w14:textId="0AAC6845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</w:p>
    <w:p w14:paraId="52E262AB" w14:textId="053369C2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posuzuje své reálné a fyzické možnosti, je schopen sebereflexe, odhaduje důsledky vlastního chování a jednání v nejrůznějších situacích, koriguje ho</w:t>
      </w:r>
    </w:p>
    <w:p w14:paraId="2EB95111" w14:textId="779D4526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adaptuje se na měnící se životní a pracovní podmínky a podle svých schopností a možností je aktivně a tvořivě ovlivňuje</w:t>
      </w:r>
    </w:p>
    <w:p w14:paraId="57DE3AAE" w14:textId="2F81E9E0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při práci v týmu uplatňuje své individuální schopnosti, vědomosti a dovednosti</w:t>
      </w:r>
    </w:p>
    <w:p w14:paraId="78D7206B" w14:textId="20EE6422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organizuje společnou činnost, přijímá odpovědnost za svoji práci i práci ostatních, konstruktivně řeší konflikty a přispívá k vytváření tvůrčí a podnětné atmosféry</w:t>
      </w:r>
    </w:p>
    <w:p w14:paraId="317CED66" w14:textId="265229FF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přispívá k vytváření hodnotných mezilidských vztahů založených na vzájemné úctě, toleranci a empatii</w:t>
      </w:r>
    </w:p>
    <w:p w14:paraId="6879FC42" w14:textId="337187C5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2EABFECE" w14:textId="4734A4A1" w:rsidR="00DE0A5D" w:rsidRPr="009E19FE" w:rsidRDefault="4E338498" w:rsidP="003C6C23">
      <w:pPr>
        <w:keepNext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lastRenderedPageBreak/>
        <w:t>Kompetence občanské</w:t>
      </w:r>
    </w:p>
    <w:p w14:paraId="5D26D08D" w14:textId="5117982D" w:rsidR="00DE0A5D" w:rsidRPr="009E19FE" w:rsidRDefault="4E338498" w:rsidP="003C6C23">
      <w:pPr>
        <w:keepNext/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</w:p>
    <w:p w14:paraId="6F18D486" w14:textId="76B81424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zodpovědně a tvořivě přistupuje k plnění svých povinností a úkolů</w:t>
      </w:r>
    </w:p>
    <w:p w14:paraId="4DA0763D" w14:textId="1C70495E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je tolerantní, vstřícný, otevřený, ale i kritický k názoru druhých, respektuje různorodost hodnot člověka</w:t>
      </w:r>
    </w:p>
    <w:p w14:paraId="559CF34F" w14:textId="6E050C01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vnímá, přijímá, vytváří a rozvíjí etické, kulturní a duchovní hodnoty, které nespočívají v pouze materiálním uspokojení lidských potřeb</w:t>
      </w:r>
    </w:p>
    <w:p w14:paraId="79262489" w14:textId="2B56FF30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zaujímá odpovědné postoje k otázkám sociálním, kulturním, ekologickým a</w:t>
      </w:r>
      <w:r w:rsidR="003C6C23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ekonomickým</w:t>
      </w:r>
    </w:p>
    <w:p w14:paraId="14F86EF3" w14:textId="36BE9707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poskytuje účinnou pomoc a chová se zodpovědně v krizových situacích, rozhoduje se tak, aby svým chováním a jednáním neohrožovat sebe a jiné, přírodu, životní prostředí a hodnoty vytvořené člověkem</w:t>
      </w:r>
    </w:p>
    <w:p w14:paraId="79ED5E88" w14:textId="19D9CDB7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 xml:space="preserve"> </w:t>
      </w:r>
    </w:p>
    <w:p w14:paraId="5D35A76C" w14:textId="39F97BC3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  <w:b/>
          <w:bCs/>
        </w:rPr>
        <w:t>Kompetence pracovní</w:t>
      </w:r>
    </w:p>
    <w:p w14:paraId="6C346A76" w14:textId="4FECC748" w:rsidR="00DE0A5D" w:rsidRPr="009E19FE" w:rsidRDefault="4E338498" w:rsidP="7F241A3E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</w:p>
    <w:p w14:paraId="3538A2D0" w14:textId="3AC70A81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používá a kombinuje vhodné materiály a stroje pro zvolené výtvarné vyjádření</w:t>
      </w:r>
    </w:p>
    <w:p w14:paraId="41C58BBF" w14:textId="6D730CE3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uplatňuje pravidla a postupy při odborné práci s výtvarnými materiály i práci s</w:t>
      </w:r>
      <w:r w:rsidR="003C6C23">
        <w:rPr>
          <w:rFonts w:asciiTheme="minorHAnsi" w:hAnsiTheme="minorHAnsi" w:cstheme="minorHAnsi"/>
        </w:rPr>
        <w:t> </w:t>
      </w:r>
      <w:r w:rsidRPr="009E19FE">
        <w:rPr>
          <w:rFonts w:asciiTheme="minorHAnsi" w:hAnsiTheme="minorHAnsi" w:cstheme="minorHAnsi"/>
        </w:rPr>
        <w:t>technickými pomůckami</w:t>
      </w:r>
    </w:p>
    <w:p w14:paraId="7648E68A" w14:textId="4CEB4910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volí správné a adekvátní pracovní postupy při tvořivosti v osobním životě</w:t>
      </w:r>
    </w:p>
    <w:p w14:paraId="2D43A316" w14:textId="4CB4316B" w:rsidR="00DE0A5D" w:rsidRPr="009E19FE" w:rsidRDefault="4E338498" w:rsidP="00572161">
      <w:pPr>
        <w:pStyle w:val="Odstavecseseznamem"/>
        <w:numPr>
          <w:ilvl w:val="0"/>
          <w:numId w:val="7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uvědomuje si nutnost uchování hodnot</w:t>
      </w:r>
    </w:p>
    <w:p w14:paraId="1BD9F82D" w14:textId="0EAEC22D" w:rsidR="00DE0A5D" w:rsidRPr="009E19FE" w:rsidRDefault="00DE0A5D" w:rsidP="4E338498">
      <w:pPr>
        <w:jc w:val="both"/>
        <w:rPr>
          <w:rFonts w:asciiTheme="minorHAnsi" w:hAnsiTheme="minorHAnsi" w:cstheme="minorHAnsi"/>
        </w:rPr>
      </w:pPr>
    </w:p>
    <w:p w14:paraId="615BEDB2" w14:textId="3F4BF0D8" w:rsidR="00572161" w:rsidRDefault="00572161" w:rsidP="4E338498">
      <w:pPr>
        <w:jc w:val="both"/>
        <w:rPr>
          <w:rFonts w:asciiTheme="minorHAnsi" w:hAnsiTheme="minorHAnsi" w:cstheme="minorHAnsi"/>
          <w:b/>
          <w:bCs/>
        </w:rPr>
      </w:pPr>
      <w:r w:rsidRPr="009E19FE">
        <w:rPr>
          <w:rFonts w:asciiTheme="minorHAnsi" w:hAnsiTheme="minorHAnsi" w:cstheme="minorHAnsi"/>
          <w:b/>
          <w:bCs/>
        </w:rPr>
        <w:t>Kompetence digitální</w:t>
      </w:r>
    </w:p>
    <w:p w14:paraId="6D58AE62" w14:textId="77777777" w:rsidR="009E19FE" w:rsidRPr="009E19FE" w:rsidRDefault="00572161" w:rsidP="4E338498">
      <w:pPr>
        <w:jc w:val="both"/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Žák:</w:t>
      </w:r>
      <w:r w:rsidR="00D84466" w:rsidRPr="009E19FE">
        <w:rPr>
          <w:rFonts w:asciiTheme="minorHAnsi" w:hAnsiTheme="minorHAnsi" w:cstheme="minorHAnsi"/>
        </w:rPr>
        <w:t xml:space="preserve"> </w:t>
      </w:r>
    </w:p>
    <w:p w14:paraId="5EBB2833" w14:textId="77777777" w:rsidR="003C6C23" w:rsidRDefault="003C6C23" w:rsidP="003C6C23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</w:rPr>
      </w:pPr>
      <w:r w:rsidRPr="30380B37">
        <w:rPr>
          <w:rFonts w:ascii="Calibri" w:hAnsi="Calibri" w:cs="Calibri"/>
        </w:rPr>
        <w:t>je veden k používání digitálních zařízení, aplikací a služeb</w:t>
      </w:r>
    </w:p>
    <w:p w14:paraId="0A489036" w14:textId="77777777" w:rsidR="003C6C23" w:rsidRDefault="003C6C23" w:rsidP="003C6C23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</w:rPr>
      </w:pPr>
      <w:r w:rsidRPr="30380B37">
        <w:rPr>
          <w:rFonts w:ascii="Calibri" w:hAnsi="Calibri" w:cs="Calibri"/>
        </w:rPr>
        <w:t>pracuje s digitálními daty a obsahem (získává, tvoří, sdílí, publikuje), přitom využívá vhodné prostředky a postupy jakými jsou respektování licencí, etických norem, dodržování autorských práv</w:t>
      </w:r>
    </w:p>
    <w:p w14:paraId="28079D42" w14:textId="77777777" w:rsidR="003C6C23" w:rsidRDefault="003C6C23" w:rsidP="003C6C23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</w:rPr>
      </w:pPr>
      <w:r w:rsidRPr="003C6C23">
        <w:rPr>
          <w:rFonts w:ascii="Calibri" w:hAnsi="Calibri" w:cs="Calibri"/>
        </w:rPr>
        <w:t>využívá digitální zařízení k navrhování, úpravě, ke komunikaci</w:t>
      </w:r>
    </w:p>
    <w:p w14:paraId="32F7C570" w14:textId="68308267" w:rsidR="00DE0A5D" w:rsidRPr="003C6C23" w:rsidRDefault="003C6C23" w:rsidP="003C6C23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</w:rPr>
      </w:pPr>
      <w:r w:rsidRPr="003C6C23">
        <w:rPr>
          <w:rFonts w:ascii="Calibri" w:hAnsi="Calibri" w:cs="Calibri"/>
        </w:rPr>
        <w:t>vyhodnocuje pozitiva i negativa digitálních technologií</w:t>
      </w:r>
    </w:p>
    <w:p w14:paraId="5FB18A9C" w14:textId="7754DFCA" w:rsidR="00DE0A5D" w:rsidRPr="009E19FE" w:rsidRDefault="4E338498" w:rsidP="7F241A3E">
      <w:pPr>
        <w:rPr>
          <w:rFonts w:asciiTheme="minorHAnsi" w:hAnsiTheme="minorHAnsi" w:cstheme="minorHAnsi"/>
          <w:color w:val="FF0000"/>
        </w:rPr>
      </w:pPr>
      <w:r w:rsidRPr="009E19FE">
        <w:rPr>
          <w:rFonts w:asciiTheme="minorHAnsi" w:hAnsiTheme="minorHAnsi" w:cstheme="minorHAnsi"/>
          <w:color w:val="FF0000"/>
        </w:rPr>
        <w:t xml:space="preserve"> </w:t>
      </w:r>
    </w:p>
    <w:p w14:paraId="568AE79D" w14:textId="77777777" w:rsidR="009E19FE" w:rsidRDefault="009E19FE" w:rsidP="4E338498">
      <w:pPr>
        <w:jc w:val="center"/>
        <w:rPr>
          <w:rFonts w:asciiTheme="minorHAnsi" w:hAnsiTheme="minorHAnsi" w:cstheme="minorHAnsi"/>
          <w:b/>
          <w:bCs/>
        </w:rPr>
        <w:sectPr w:rsidR="009E19FE" w:rsidSect="009E19FE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3869" w:type="dxa"/>
        <w:tblLayout w:type="fixed"/>
        <w:tblLook w:val="00A0" w:firstRow="1" w:lastRow="0" w:firstColumn="1" w:lastColumn="0" w:noHBand="0" w:noVBand="0"/>
      </w:tblPr>
      <w:tblGrid>
        <w:gridCol w:w="698"/>
        <w:gridCol w:w="56"/>
        <w:gridCol w:w="1633"/>
        <w:gridCol w:w="3260"/>
        <w:gridCol w:w="4678"/>
        <w:gridCol w:w="3544"/>
      </w:tblGrid>
      <w:tr w:rsidR="4E338498" w:rsidRPr="009E19FE" w14:paraId="1E037710" w14:textId="77777777" w:rsidTr="003C6C23">
        <w:trPr>
          <w:trHeight w:val="1020"/>
        </w:trPr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B68F4" w14:textId="4C329CC3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lastRenderedPageBreak/>
              <w:t>Roč.</w:t>
            </w:r>
          </w:p>
        </w:tc>
        <w:tc>
          <w:tcPr>
            <w:tcW w:w="1689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F3C6B" w14:textId="57276B5E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TÉMA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57FE2" w14:textId="57072E66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BEFF6AB" w14:textId="001DC84C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VÝSTUP</w:t>
            </w:r>
          </w:p>
          <w:p w14:paraId="369252CF" w14:textId="3FD42D7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21F66" w14:textId="62557D7A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UČIVO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AF1CB" w14:textId="52C44859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INTEGRACE,</w:t>
            </w:r>
          </w:p>
          <w:p w14:paraId="493C63FA" w14:textId="17109C8C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MEZIPŘEDMĚTOVÉ VZTAHY,</w:t>
            </w:r>
          </w:p>
          <w:p w14:paraId="28E84FCB" w14:textId="6A05C7EC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PRŮŘEZOVÁ TÉMATA,</w:t>
            </w:r>
          </w:p>
          <w:p w14:paraId="4A8854DD" w14:textId="3820E621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POZNÁMKY</w:t>
            </w:r>
          </w:p>
        </w:tc>
      </w:tr>
      <w:tr w:rsidR="4E338498" w:rsidRPr="009E19FE" w14:paraId="242C7E01" w14:textId="77777777" w:rsidTr="003C6C23">
        <w:trPr>
          <w:trHeight w:val="300"/>
        </w:trPr>
        <w:tc>
          <w:tcPr>
            <w:tcW w:w="698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3F8DF3B0" w14:textId="7C9BDD52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689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D87D3" w14:textId="2CA1F2C8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Skřítkové 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38641" w14:textId="7E4E446A" w:rsidR="4E338498" w:rsidRPr="009E19FE" w:rsidRDefault="4E338498" w:rsidP="00572161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prvky vizuálně obrazných vyjádření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vztahů – vybírá, vyjadřuje a utváří představy a poznatky; osobitost výsledků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BC2F2" w14:textId="26A9E654" w:rsidR="4E338498" w:rsidRPr="009E19FE" w:rsidRDefault="4E338498" w:rsidP="00572161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práce s uměleckým textem</w:t>
            </w:r>
          </w:p>
          <w:p w14:paraId="4323837B" w14:textId="0D4A9976" w:rsidR="4E338498" w:rsidRPr="009E19FE" w:rsidRDefault="4E338498" w:rsidP="00572161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pocity, prožitky a nálady zachyceny linií a barvou</w:t>
            </w:r>
          </w:p>
          <w:p w14:paraId="4C325C46" w14:textId="27DF7E77" w:rsidR="4E338498" w:rsidRPr="009E19FE" w:rsidRDefault="4E338498" w:rsidP="00572161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popisnost ilustrace </w:t>
            </w:r>
          </w:p>
          <w:p w14:paraId="4EB3FD07" w14:textId="2AFBDA08" w:rsidR="4E338498" w:rsidRPr="009E19FE" w:rsidRDefault="4E338498" w:rsidP="00572161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práce s keramickou hlínou 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771E5F8E" w14:textId="2D02C01C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výtvarné zpracování literárního textu</w:t>
            </w:r>
          </w:p>
          <w:p w14:paraId="5AA34FFB" w14:textId="61D24EF1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anatomie člověka</w:t>
            </w:r>
          </w:p>
          <w:p w14:paraId="3A381B7A" w14:textId="55A1BCEB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výtvarné znázornění geografických jevů</w:t>
            </w:r>
          </w:p>
          <w:p w14:paraId="7E774254" w14:textId="40E737E6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4E338498" w:rsidRPr="009E19FE" w14:paraId="7E8BAE89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27046B77" w14:textId="10B015C0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EC504" w14:textId="0DA170C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Pohádky</w:t>
            </w:r>
          </w:p>
          <w:p w14:paraId="6BDADA73" w14:textId="079619BB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40D25" w14:textId="4F2331C5" w:rsidR="4E338498" w:rsidRPr="009E19FE" w:rsidRDefault="4E338498" w:rsidP="0057216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rozvíjí smyslové vnímání, zachycuje představy a fantazii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1C55F" w14:textId="1361E16F" w:rsidR="4E338498" w:rsidRPr="009E19FE" w:rsidRDefault="4E338498" w:rsidP="0057216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záznam emocí, prožitků a vjemů</w:t>
            </w:r>
          </w:p>
          <w:p w14:paraId="12B1BB30" w14:textId="052565CA" w:rsidR="4E338498" w:rsidRPr="009E19FE" w:rsidRDefault="4E338498" w:rsidP="0057216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sny, představy, příběhy</w:t>
            </w:r>
          </w:p>
          <w:p w14:paraId="44C2A5A3" w14:textId="47D81DDF" w:rsidR="4E338498" w:rsidRPr="009E19FE" w:rsidRDefault="4E338498" w:rsidP="0057216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prolínání času</w:t>
            </w:r>
          </w:p>
          <w:p w14:paraId="1E32C48B" w14:textId="5888B53C" w:rsidR="4E338498" w:rsidRPr="009E19FE" w:rsidRDefault="4E338498" w:rsidP="0057216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ilustrace a modelování pohádkových bytostí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55FD2EA6" w14:textId="4D837C6F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ČJ </w:t>
            </w:r>
            <w:r w:rsidRPr="009E19FE">
              <w:rPr>
                <w:rFonts w:asciiTheme="minorHAnsi" w:hAnsiTheme="minorHAnsi" w:cstheme="minorHAnsi"/>
              </w:rPr>
              <w:t>– lidová slovesnost, útvary, žánry</w:t>
            </w:r>
          </w:p>
          <w:p w14:paraId="7D4AEEA8" w14:textId="2C872D4C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historické zpracování lidové slovesnosti</w:t>
            </w:r>
          </w:p>
          <w:p w14:paraId="0F424499" w14:textId="443DA8E8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lidské postoje morální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mravní</w:t>
            </w:r>
          </w:p>
          <w:p w14:paraId="375D63A9" w14:textId="5D63A161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4E338498" w:rsidRPr="009E19FE" w14:paraId="18DF3D85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1AC94570" w14:textId="53CD24BC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EFF38" w14:textId="42D63D0A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Písně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06071" w14:textId="14E65F62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osobitost jedince – vyjadřuje, hodnotí, srovnává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C6797" w14:textId="624FE255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barva ve všech funkcích</w:t>
            </w:r>
          </w:p>
          <w:p w14:paraId="1185F48F" w14:textId="1E3B393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techniky malby</w:t>
            </w:r>
          </w:p>
          <w:p w14:paraId="232D534E" w14:textId="6B2FF17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kompozice</w:t>
            </w:r>
          </w:p>
          <w:p w14:paraId="083970B1" w14:textId="3FB4867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výtvarný záznam hudebního vjemu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4A75E543" w14:textId="2F734C12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HV</w:t>
            </w:r>
            <w:r w:rsidRPr="009E19FE">
              <w:rPr>
                <w:rFonts w:asciiTheme="minorHAnsi" w:hAnsiTheme="minorHAnsi" w:cstheme="minorHAnsi"/>
              </w:rPr>
              <w:t xml:space="preserve"> – lidové a umělé písně</w:t>
            </w:r>
          </w:p>
          <w:p w14:paraId="1A45A6C2" w14:textId="606F410F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lidová slovesnost</w:t>
            </w:r>
          </w:p>
          <w:p w14:paraId="24EDACC6" w14:textId="279C60CA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odraz dějinných skutečností</w:t>
            </w:r>
          </w:p>
          <w:p w14:paraId="490ED418" w14:textId="63E8190E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etnografie</w:t>
            </w:r>
          </w:p>
        </w:tc>
      </w:tr>
      <w:tr w:rsidR="4E338498" w:rsidRPr="009E19FE" w14:paraId="79DE753F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663356A0" w14:textId="73E30A2C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053CB" w14:textId="48EAD980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Báje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99D09" w14:textId="6797175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interpretuje současnost a minulost, historické souvislosti, osobní zkušenosti a prožitky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32F47" w14:textId="26499798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tematické práce</w:t>
            </w:r>
          </w:p>
          <w:p w14:paraId="3EF26897" w14:textId="087C78D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sdílnost</w:t>
            </w:r>
          </w:p>
          <w:p w14:paraId="10BDD981" w14:textId="019BCF6F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figurální kompozice</w:t>
            </w:r>
          </w:p>
          <w:p w14:paraId="44FE1A07" w14:textId="6CA41B6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portrét – psychologie, personifikace</w:t>
            </w:r>
          </w:p>
          <w:p w14:paraId="44A2DB01" w14:textId="2B8FE14F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vytváření objektů, masek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5141B5E2" w14:textId="2EE99F8B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záznam historických událostí</w:t>
            </w:r>
          </w:p>
          <w:p w14:paraId="64116042" w14:textId="00557A54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lidská a zvířecí anatomie</w:t>
            </w:r>
          </w:p>
          <w:p w14:paraId="349DEA2A" w14:textId="4528661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personifikační metody</w:t>
            </w:r>
          </w:p>
          <w:p w14:paraId="48D49966" w14:textId="318C0BE4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etnické ozvláštnění</w:t>
            </w:r>
          </w:p>
        </w:tc>
      </w:tr>
      <w:tr w:rsidR="4E338498" w:rsidRPr="009E19FE" w14:paraId="2A676A97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2287CA4C" w14:textId="11048543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lastRenderedPageBreak/>
              <w:t>1.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E9572" w14:textId="05768F9C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Pranostiky, přísloví, pořekadla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8BDB5" w14:textId="31CF920F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zaznamenává komunikační účinky ve vizuálně vyjádřených vztazích (sociálních, přírodních, společenských)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EEC2F" w14:textId="3BB2F91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vztah člověka a prostředí </w:t>
            </w:r>
          </w:p>
          <w:p w14:paraId="430801C4" w14:textId="26AEA308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příroda, planeta, vesmír</w:t>
            </w:r>
          </w:p>
          <w:p w14:paraId="0E15D8DB" w14:textId="7113D24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stavba, struktura</w:t>
            </w:r>
          </w:p>
          <w:p w14:paraId="27570985" w14:textId="51F8E371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podstata detailu</w:t>
            </w:r>
          </w:p>
          <w:p w14:paraId="27DB19D0" w14:textId="268D834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výtvarná fabulace</w:t>
            </w:r>
          </w:p>
          <w:p w14:paraId="7ADCADA7" w14:textId="54DB5740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rozvoj osobitosti a obsahové sdílnosti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355EF719" w14:textId="16E7450C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vývoj lidové slovesnosti</w:t>
            </w:r>
          </w:p>
          <w:p w14:paraId="721D4135" w14:textId="718D3B91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regionální členění</w:t>
            </w:r>
          </w:p>
          <w:p w14:paraId="2BE4C0ED" w14:textId="60FE706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přírodní zákonitosti vývoje</w:t>
            </w:r>
          </w:p>
          <w:p w14:paraId="31A1FED5" w14:textId="60251C06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zařazení osobnosti ve společnosti</w:t>
            </w:r>
          </w:p>
          <w:p w14:paraId="21C6575E" w14:textId="5237BB1E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kartografie, hydrometeorologie</w:t>
            </w:r>
          </w:p>
          <w:p w14:paraId="17E48FAB" w14:textId="3FD56A6E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M</w:t>
            </w:r>
            <w:r w:rsidRPr="009E19FE">
              <w:rPr>
                <w:rFonts w:asciiTheme="minorHAnsi" w:hAnsiTheme="minorHAnsi" w:cstheme="minorHAnsi"/>
              </w:rPr>
              <w:t xml:space="preserve"> – osová souměrnost</w:t>
            </w:r>
          </w:p>
        </w:tc>
      </w:tr>
      <w:tr w:rsidR="4E338498" w:rsidRPr="009E19FE" w14:paraId="68C18377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1853697E" w14:textId="12F30E32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CA5CB" w14:textId="5505D01F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Hledání přírodních zákonitostí – Atlantida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6B0DE" w14:textId="67761FB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rozšiřuje prvky vizuálně obrazných vyjádření </w:t>
            </w:r>
          </w:p>
          <w:p w14:paraId="312CFC0A" w14:textId="6B4FF31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využívá vizuálních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 xml:space="preserve">znalostních zkušeností </w:t>
            </w:r>
          </w:p>
          <w:p w14:paraId="440CB6B8" w14:textId="75697BB3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hledá vztahy a jejich proměny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BA9CF" w14:textId="4404916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linie – rytmus, intenzita, napětí, pohyb</w:t>
            </w:r>
          </w:p>
          <w:p w14:paraId="7B207FDE" w14:textId="68B79311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kompozice v ploše, objemu a časovém průběhu</w:t>
            </w:r>
          </w:p>
          <w:p w14:paraId="205D7C8C" w14:textId="2CE6A400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zdůraznění obsahu</w:t>
            </w:r>
          </w:p>
          <w:p w14:paraId="27D8D3F5" w14:textId="7E14537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vnímání zrakem i ostatními smysly</w:t>
            </w:r>
          </w:p>
          <w:p w14:paraId="79D289F9" w14:textId="78917C22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konfrontace poznání smyslového a racionálního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17CF2299" w14:textId="7E76C5E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pohyb těles, optika</w:t>
            </w:r>
          </w:p>
          <w:p w14:paraId="26102E19" w14:textId="35B6B52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anatomie člověka</w:t>
            </w:r>
          </w:p>
          <w:p w14:paraId="0472E0B2" w14:textId="47248F48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životní prostředí</w:t>
            </w:r>
          </w:p>
          <w:p w14:paraId="79175333" w14:textId="4769EFD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kartografie</w:t>
            </w:r>
          </w:p>
        </w:tc>
      </w:tr>
      <w:tr w:rsidR="4E338498" w:rsidRPr="009E19FE" w14:paraId="5136D527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20E22EFC" w14:textId="71B508E6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F5325" w14:textId="10FDB7F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Objev neznámého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61072" w14:textId="28FBB52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užívá všech prostředků pro osobitost vyjádření </w:t>
            </w:r>
          </w:p>
          <w:p w14:paraId="12C6B258" w14:textId="5B4E5F4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rozlišuje působení vizuálně obrazného vyjádření v rovině smyslového účinku</w:t>
            </w:r>
          </w:p>
          <w:p w14:paraId="55653DF0" w14:textId="7306F938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výtvarně se vyjadřuje v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 xml:space="preserve">subjektu i rovině sociálního obsahu </w:t>
            </w:r>
          </w:p>
          <w:p w14:paraId="2FDE84B7" w14:textId="312C302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hledá obsah symbolický – hledá jeho vyjádření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05CE7" w14:textId="2B5E747F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vyjádření fantazie, představ, pocitů a nálad</w:t>
            </w:r>
          </w:p>
          <w:p w14:paraId="53C9EF7D" w14:textId="5A8698FA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využití technik malířských, kreslířských, grafických, kombinovaných technik </w:t>
            </w:r>
          </w:p>
          <w:p w14:paraId="55A41B48" w14:textId="2F5441AA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manipulace s objekty, uspořádání prostoru</w:t>
            </w:r>
          </w:p>
          <w:p w14:paraId="63615CA1" w14:textId="335F5CF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pohyb těla a jeho umístění v prostoru</w:t>
            </w:r>
          </w:p>
          <w:p w14:paraId="2CD17618" w14:textId="0F81C2A1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výběr uspořádání výtvarných prvků</w:t>
            </w:r>
          </w:p>
          <w:p w14:paraId="0DD466F1" w14:textId="7F0929B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ilustrace – kreslířské techniky, volná malba</w:t>
            </w:r>
          </w:p>
          <w:p w14:paraId="1EE45DF1" w14:textId="711AC659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lastRenderedPageBreak/>
              <w:t>plastika – keramické hlína</w:t>
            </w:r>
          </w:p>
          <w:p w14:paraId="454E0D71" w14:textId="20C68905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užité umění </w:t>
            </w:r>
          </w:p>
          <w:p w14:paraId="60363CC1" w14:textId="117C9B3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hračky – loutky</w:t>
            </w:r>
          </w:p>
          <w:p w14:paraId="4733FFBD" w14:textId="0F42E52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osobní postoj v komunikaci – odlišnost interpretací, obhajoba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67EE9519" w14:textId="3B06E2C2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lastRenderedPageBreak/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hydrosféra </w:t>
            </w:r>
          </w:p>
          <w:p w14:paraId="7A6D0877" w14:textId="00225E3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mořští živočichové</w:t>
            </w:r>
          </w:p>
          <w:p w14:paraId="586A5FFB" w14:textId="70D2A36E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optika </w:t>
            </w:r>
          </w:p>
          <w:p w14:paraId="4EFACD2A" w14:textId="59B67C6D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M</w:t>
            </w:r>
            <w:r w:rsidRPr="009E19FE">
              <w:rPr>
                <w:rFonts w:asciiTheme="minorHAnsi" w:hAnsiTheme="minorHAnsi" w:cstheme="minorHAnsi"/>
              </w:rPr>
              <w:t xml:space="preserve"> – trojúhelníky </w:t>
            </w:r>
          </w:p>
          <w:p w14:paraId="1434E42D" w14:textId="113C5DC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ilustrace literárního textu</w:t>
            </w:r>
          </w:p>
          <w:p w14:paraId="3F1494CB" w14:textId="08039E8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sociologické vazby</w:t>
            </w:r>
          </w:p>
          <w:p w14:paraId="217E5F6E" w14:textId="2704083C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starověké kultury</w:t>
            </w:r>
          </w:p>
        </w:tc>
      </w:tr>
      <w:tr w:rsidR="4E338498" w:rsidRPr="009E19FE" w14:paraId="301F5714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1F707BDB" w14:textId="3E1C6FE3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EC788" w14:textId="317EBD52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Identifikační kód neznámého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7F944" w14:textId="3B7CE766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porovnává různé interpretace vizuálně obrazného vyjádření</w:t>
            </w:r>
          </w:p>
          <w:p w14:paraId="71CDC74C" w14:textId="3FB8B317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identifikuje společenské a kulturní podmíněnosti hodnotových soudů</w:t>
            </w:r>
          </w:p>
          <w:p w14:paraId="5E69385D" w14:textId="7D9A8770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uplatňuje příklady různých interpretací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8982D" w14:textId="4F480570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přístupy k vizuálně obraznému vyjádření</w:t>
            </w:r>
          </w:p>
          <w:p w14:paraId="267ADA53" w14:textId="4DDAB6D6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hledisko jejich vnímání (vizuální, haptické, statické, dynamické)</w:t>
            </w:r>
          </w:p>
          <w:p w14:paraId="6A6FF73B" w14:textId="4608B2B0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hledisko motivační (fantazie, symbolika, smyslovost, </w:t>
            </w:r>
            <w:proofErr w:type="spellStart"/>
            <w:r w:rsidRPr="009E19FE">
              <w:rPr>
                <w:rFonts w:asciiTheme="minorHAnsi" w:hAnsiTheme="minorHAnsi" w:cstheme="minorHAnsi"/>
              </w:rPr>
              <w:t>racium</w:t>
            </w:r>
            <w:proofErr w:type="spellEnd"/>
            <w:r w:rsidRPr="009E19FE">
              <w:rPr>
                <w:rFonts w:asciiTheme="minorHAnsi" w:hAnsiTheme="minorHAnsi" w:cstheme="minorHAnsi"/>
              </w:rPr>
              <w:t>, konstruktivnost, expresívnost)</w:t>
            </w:r>
          </w:p>
          <w:p w14:paraId="09EB664C" w14:textId="3873BF6F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schopnost kombinace (v technikách)</w:t>
            </w:r>
          </w:p>
          <w:p w14:paraId="4A4CD2DB" w14:textId="477C67B5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reflexe a využití při vlastních tvůrčích činnostech</w:t>
            </w:r>
          </w:p>
          <w:p w14:paraId="28483ECC" w14:textId="5405FAF6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kompozice, koláže</w:t>
            </w:r>
          </w:p>
          <w:p w14:paraId="7A825440" w14:textId="33C79459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práce se dřevem</w:t>
            </w:r>
          </w:p>
          <w:p w14:paraId="35BB7ECD" w14:textId="05AC183E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využití textilií</w:t>
            </w:r>
          </w:p>
          <w:p w14:paraId="286B9260" w14:textId="5F92F14F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ilustrační a tematické práce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31E31D87" w14:textId="3054C464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optické umění</w:t>
            </w:r>
          </w:p>
          <w:p w14:paraId="0DE55E49" w14:textId="03A8E77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rostlinná organizace</w:t>
            </w:r>
          </w:p>
          <w:p w14:paraId="7B1038B9" w14:textId="1601C593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 –</w:t>
            </w:r>
            <w:r w:rsidRPr="009E19FE">
              <w:rPr>
                <w:rFonts w:asciiTheme="minorHAnsi" w:hAnsiTheme="minorHAnsi" w:cstheme="minorHAnsi"/>
              </w:rPr>
              <w:t xml:space="preserve"> zámořské objevy</w:t>
            </w:r>
          </w:p>
          <w:p w14:paraId="768EBE54" w14:textId="6A2530F4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sociologie </w:t>
            </w:r>
          </w:p>
          <w:p w14:paraId="721376EC" w14:textId="345FE2A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zeměpisná orientace</w:t>
            </w:r>
          </w:p>
        </w:tc>
      </w:tr>
      <w:tr w:rsidR="4E338498" w:rsidRPr="009E19FE" w14:paraId="5203F366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368BF247" w14:textId="71695174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61E89" w14:textId="78A72853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Poznání, pochopení, využití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ABAA7" w14:textId="1D251BF1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ověřuje komunikační účinky</w:t>
            </w:r>
          </w:p>
          <w:p w14:paraId="13252198" w14:textId="43B165D5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uplatňuje přejaté i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vlastní vyjádření v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sociálních vztazích</w:t>
            </w:r>
          </w:p>
          <w:p w14:paraId="416869ED" w14:textId="28C9C424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rozlišuje vhodnost interpretační formy (celkově komunikační)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187D9" w14:textId="53B18F9F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porovnání interpretací</w:t>
            </w:r>
          </w:p>
          <w:p w14:paraId="280CC491" w14:textId="7A38A0F9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konfrontace s uměleckými díly</w:t>
            </w:r>
          </w:p>
          <w:p w14:paraId="4918D786" w14:textId="003C0857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souvztažnost v dějinách umění </w:t>
            </w:r>
          </w:p>
          <w:p w14:paraId="0C9217B0" w14:textId="5A48E0D8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moderní výtvarné prostředky</w:t>
            </w:r>
          </w:p>
          <w:p w14:paraId="7A2E5C27" w14:textId="1972C861" w:rsidR="4E338498" w:rsidRPr="009E19FE" w:rsidRDefault="4E338498" w:rsidP="0057216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výtvarná mezilidská komunikace v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prostoru a čase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6F53E96C" w14:textId="5BDAB72B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vývoj civilizací</w:t>
            </w:r>
          </w:p>
          <w:p w14:paraId="2CD943A5" w14:textId="6607F653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člověk a společnost</w:t>
            </w:r>
          </w:p>
          <w:p w14:paraId="4BF6ED5C" w14:textId="558A388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světlo a jeho vlastnosti</w:t>
            </w:r>
          </w:p>
          <w:p w14:paraId="19BF6FA8" w14:textId="4837921A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Ch</w:t>
            </w:r>
            <w:r w:rsidRPr="009E19FE">
              <w:rPr>
                <w:rFonts w:asciiTheme="minorHAnsi" w:hAnsiTheme="minorHAnsi" w:cstheme="minorHAnsi"/>
              </w:rPr>
              <w:t xml:space="preserve"> – experimenty sloučenin materiálu</w:t>
            </w:r>
          </w:p>
          <w:p w14:paraId="4ECC0D4C" w14:textId="12504C2B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M</w:t>
            </w:r>
            <w:r w:rsidRPr="009E19FE">
              <w:rPr>
                <w:rFonts w:asciiTheme="minorHAnsi" w:hAnsiTheme="minorHAnsi" w:cstheme="minorHAnsi"/>
              </w:rPr>
              <w:t xml:space="preserve"> – kružnice</w:t>
            </w:r>
          </w:p>
        </w:tc>
      </w:tr>
      <w:tr w:rsidR="4E338498" w:rsidRPr="009E19FE" w14:paraId="39C90CB8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434A823D" w14:textId="165EF4B6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F2B9F" w14:textId="1961378F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Země a já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D5945" w14:textId="75E64EC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nalézá a vybírá výtvarné vyjádření na základě znalostí, experimentů a fantazie</w:t>
            </w:r>
          </w:p>
          <w:p w14:paraId="67F1CB98" w14:textId="7F6A1E62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užívá různých prostředků pro vyjádření skutečností</w:t>
            </w:r>
          </w:p>
          <w:p w14:paraId="60EA5005" w14:textId="0DF342D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konfrontuje rozličné způsoby vyjádření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22116" w14:textId="291CD688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mapy, texty, písma</w:t>
            </w:r>
          </w:p>
          <w:p w14:paraId="2AF6DE48" w14:textId="6E5693B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experimenty technik-</w:t>
            </w:r>
            <w:proofErr w:type="spellStart"/>
            <w:r w:rsidRPr="009E19FE">
              <w:rPr>
                <w:rFonts w:asciiTheme="minorHAnsi" w:hAnsiTheme="minorHAnsi" w:cstheme="minorHAnsi"/>
              </w:rPr>
              <w:t>rezerváže</w:t>
            </w:r>
            <w:proofErr w:type="spellEnd"/>
            <w:r w:rsidRPr="009E19FE">
              <w:rPr>
                <w:rFonts w:asciiTheme="minorHAnsi" w:hAnsiTheme="minorHAnsi" w:cstheme="minorHAnsi"/>
              </w:rPr>
              <w:t>, grafika</w:t>
            </w:r>
          </w:p>
          <w:p w14:paraId="4709BCA1" w14:textId="3D41E09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fotografie, koláže, </w:t>
            </w:r>
            <w:proofErr w:type="spellStart"/>
            <w:r w:rsidRPr="009E19FE">
              <w:rPr>
                <w:rFonts w:asciiTheme="minorHAnsi" w:hAnsiTheme="minorHAnsi" w:cstheme="minorHAnsi"/>
              </w:rPr>
              <w:t>dokresby</w:t>
            </w:r>
            <w:proofErr w:type="spellEnd"/>
          </w:p>
          <w:p w14:paraId="04B246B3" w14:textId="14221659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modelace, plastické experimenty</w:t>
            </w:r>
          </w:p>
          <w:p w14:paraId="2245F306" w14:textId="295804FA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proměny komunikačního obsahu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083CFF69" w14:textId="0D12618A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kartografie </w:t>
            </w:r>
          </w:p>
          <w:p w14:paraId="60FDCB17" w14:textId="5C0B836A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Ch</w:t>
            </w:r>
            <w:r w:rsidRPr="009E19FE">
              <w:rPr>
                <w:rFonts w:asciiTheme="minorHAnsi" w:hAnsiTheme="minorHAnsi" w:cstheme="minorHAnsi"/>
              </w:rPr>
              <w:t xml:space="preserve"> – experimenty s materiály</w:t>
            </w:r>
          </w:p>
          <w:p w14:paraId="0CC49AF2" w14:textId="524517C8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světlo a barva</w:t>
            </w:r>
          </w:p>
          <w:p w14:paraId="2CC41B7D" w14:textId="438C6B5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M</w:t>
            </w:r>
            <w:r w:rsidRPr="009E19FE">
              <w:rPr>
                <w:rFonts w:asciiTheme="minorHAnsi" w:hAnsiTheme="minorHAnsi" w:cstheme="minorHAnsi"/>
              </w:rPr>
              <w:t xml:space="preserve"> – logika a matematické vyjádření</w:t>
            </w:r>
          </w:p>
        </w:tc>
      </w:tr>
      <w:tr w:rsidR="4E338498" w:rsidRPr="009E19FE" w14:paraId="69963D04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707EAB21" w14:textId="42EDC50C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C97C1" w14:textId="5E074283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Vesmír a já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669EF" w14:textId="13E9191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užívá vizuálně obrazných vyjádření</w:t>
            </w:r>
          </w:p>
          <w:p w14:paraId="3F1D36CC" w14:textId="560A0C81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zachycuje jevy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procesy v proměnách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vztazích</w:t>
            </w:r>
          </w:p>
          <w:p w14:paraId="56DD29CB" w14:textId="280A5CF9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konfrontuje existující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 xml:space="preserve">osobité vlastní způsoby výtvarného vyjádření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7F6D3" w14:textId="5DDC446C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</w:rPr>
              <w:t>světlostní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a barevná kvalita</w:t>
            </w:r>
          </w:p>
          <w:p w14:paraId="54F10420" w14:textId="6461F22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prostor v časovém průběhu – záznam</w:t>
            </w:r>
          </w:p>
          <w:p w14:paraId="339F7F05" w14:textId="25043DB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současné výtvarné umění a nové metody digitálních médií</w:t>
            </w:r>
          </w:p>
          <w:p w14:paraId="40CC8970" w14:textId="1C9AFEA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počítačová grafika, fotografie, video, animace</w:t>
            </w:r>
          </w:p>
          <w:p w14:paraId="4B86F048" w14:textId="7F60FE45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konfrontace a využití </w:t>
            </w:r>
            <w:proofErr w:type="spellStart"/>
            <w:r w:rsidRPr="009E19FE">
              <w:rPr>
                <w:rFonts w:asciiTheme="minorHAnsi" w:hAnsiTheme="minorHAnsi" w:cstheme="minorHAnsi"/>
              </w:rPr>
              <w:t>mimovizuálních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podnětů při vlastní tvorbě</w:t>
            </w:r>
          </w:p>
          <w:p w14:paraId="10859DE9" w14:textId="12CE3E1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reflexe vizuálních podnětů ze sféry odborné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07B6A457" w14:textId="749E2E9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 –</w:t>
            </w:r>
            <w:r w:rsidRPr="009E19FE">
              <w:rPr>
                <w:rFonts w:asciiTheme="minorHAnsi" w:hAnsiTheme="minorHAnsi" w:cstheme="minorHAnsi"/>
              </w:rPr>
              <w:t xml:space="preserve"> světlo – odraz, intenzita</w:t>
            </w:r>
            <w:r w:rsidRPr="009E19F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BB22610" w14:textId="70B52E3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ICT</w:t>
            </w:r>
            <w:r w:rsidRPr="009E19FE">
              <w:rPr>
                <w:rFonts w:asciiTheme="minorHAnsi" w:hAnsiTheme="minorHAnsi" w:cstheme="minorHAnsi"/>
              </w:rPr>
              <w:t xml:space="preserve"> – počítačová grafika</w:t>
            </w:r>
          </w:p>
          <w:p w14:paraId="2E1B5386" w14:textId="0106F5D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atmosféra </w:t>
            </w:r>
          </w:p>
        </w:tc>
      </w:tr>
      <w:tr w:rsidR="4E338498" w:rsidRPr="009E19FE" w14:paraId="6F41117E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59496151" w14:textId="18B7EC38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92560" w14:textId="435BE08B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Příroda a já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A48C7" w14:textId="2404082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využívá typy vizuálně obrazných vyjádření na základě poznání přírodních jevů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zákonitostí</w:t>
            </w:r>
          </w:p>
          <w:p w14:paraId="79202B62" w14:textId="020AA58D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přijímá a zaznamenává reflexe zrakového vnímání</w:t>
            </w:r>
          </w:p>
          <w:p w14:paraId="26C547C2" w14:textId="12646828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lastRenderedPageBreak/>
              <w:t>vyjadřuje postoje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hodnotové soudy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45BBF" w14:textId="5219FE0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lastRenderedPageBreak/>
              <w:t>studie přírodnin</w:t>
            </w:r>
          </w:p>
          <w:p w14:paraId="4432EF74" w14:textId="75B1EE84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rozmanitost vyjádření v technice i materiálu </w:t>
            </w:r>
          </w:p>
          <w:p w14:paraId="439EC589" w14:textId="715C15B7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anatomie – rostlinná i živočišná</w:t>
            </w:r>
          </w:p>
          <w:p w14:paraId="0089A346" w14:textId="4D4B461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fantazijní vyjádření netradičními technikami</w:t>
            </w:r>
          </w:p>
          <w:p w14:paraId="28EAE814" w14:textId="1978264E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hledání souvislostí a podobností na základě znaku</w:t>
            </w:r>
          </w:p>
          <w:p w14:paraId="14E73F4C" w14:textId="3118A05C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lastRenderedPageBreak/>
              <w:t>princip jednoduchosti</w:t>
            </w:r>
          </w:p>
          <w:p w14:paraId="485F888F" w14:textId="62DEED5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kresba vědecká a umělecká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775E5918" w14:textId="3F60C6B5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lastRenderedPageBreak/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krystalická stavba nerostů</w:t>
            </w:r>
          </w:p>
          <w:p w14:paraId="6D5A952E" w14:textId="7BA6EF00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geologická struktura Země</w:t>
            </w:r>
          </w:p>
        </w:tc>
      </w:tr>
      <w:tr w:rsidR="4E338498" w:rsidRPr="009E19FE" w14:paraId="2F597053" w14:textId="77777777" w:rsidTr="003C6C23">
        <w:trPr>
          <w:trHeight w:val="300"/>
        </w:trPr>
        <w:tc>
          <w:tcPr>
            <w:tcW w:w="6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</w:tcPr>
          <w:p w14:paraId="46D106D7" w14:textId="2B149560" w:rsidR="4E338498" w:rsidRPr="009E19FE" w:rsidRDefault="4E338498" w:rsidP="4E338498">
            <w:pPr>
              <w:jc w:val="center"/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2B6B0" w14:textId="5C3FDE84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 xml:space="preserve">Člověk a já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D826C" w14:textId="61E704A1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uplatňuje smyslové vnímání – reflexe a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>vztahy</w:t>
            </w:r>
          </w:p>
          <w:p w14:paraId="6C301826" w14:textId="3B17B1C3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subjektivita – řeší přístupy k vizuálně obrazným vyjádřením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A869E" w14:textId="32EE3FFB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podněty pro výtvarné vyjádření – hudební, dramatické, literární</w:t>
            </w:r>
          </w:p>
          <w:p w14:paraId="256EE57F" w14:textId="7DDC99D8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záznam činnosti – čichu, sluchu, hmatu, chuti</w:t>
            </w:r>
          </w:p>
          <w:p w14:paraId="24244463" w14:textId="0A8AA225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vnímání smyslové </w:t>
            </w:r>
          </w:p>
          <w:p w14:paraId="2BDAA909" w14:textId="1093EF52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vnímání racionálně konstruktivní</w:t>
            </w:r>
          </w:p>
          <w:p w14:paraId="46874F1C" w14:textId="418A46C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vnímání vizuální </w:t>
            </w:r>
          </w:p>
          <w:p w14:paraId="2F98CA05" w14:textId="563CA716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vnímání haptické, expresivní </w:t>
            </w:r>
          </w:p>
          <w:p w14:paraId="23171988" w14:textId="1EB54DA9" w:rsidR="4E338498" w:rsidRPr="009E19FE" w:rsidRDefault="4E338498" w:rsidP="00572161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vnímání fantazijní, symbolické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</w:tcPr>
          <w:p w14:paraId="002258C7" w14:textId="34018EA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vývoj písma</w:t>
            </w:r>
          </w:p>
          <w:p w14:paraId="2F500D85" w14:textId="576E1DE9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HV</w:t>
            </w:r>
            <w:r w:rsidRPr="009E19FE">
              <w:rPr>
                <w:rFonts w:asciiTheme="minorHAnsi" w:hAnsiTheme="minorHAnsi" w:cstheme="minorHAnsi"/>
              </w:rPr>
              <w:t xml:space="preserve"> – hudební kompozice a motivy</w:t>
            </w:r>
          </w:p>
          <w:p w14:paraId="3020DF22" w14:textId="4F53D677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Ch</w:t>
            </w:r>
            <w:r w:rsidRPr="009E19FE">
              <w:rPr>
                <w:rFonts w:asciiTheme="minorHAnsi" w:hAnsiTheme="minorHAnsi" w:cstheme="minorHAnsi"/>
              </w:rPr>
              <w:t xml:space="preserve"> – vlastnosti látek</w:t>
            </w:r>
          </w:p>
          <w:p w14:paraId="46727510" w14:textId="4B5C12FC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optika </w:t>
            </w:r>
          </w:p>
          <w:p w14:paraId="6640B061" w14:textId="74EDCD74" w:rsidR="4E338498" w:rsidRPr="009E19FE" w:rsidRDefault="4E338498" w:rsidP="4E338498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  <w:bCs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smyslové vnímání, čidla</w:t>
            </w:r>
          </w:p>
        </w:tc>
      </w:tr>
      <w:tr w:rsidR="00DE0A5D" w:rsidRPr="009E19FE" w14:paraId="6139777C" w14:textId="77777777" w:rsidTr="003C6C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75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17692B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2A4F44" w14:textId="77777777" w:rsidR="00DE0A5D" w:rsidRPr="009E19FE" w:rsidRDefault="00DE0A5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 xml:space="preserve">Já na zemi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2FC9D6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kombinuje a vybírá prostředky pro vlastní osobité vyjádření </w:t>
            </w:r>
          </w:p>
          <w:p w14:paraId="7D5ED0F5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užívá prostředků pro zachycení jevů a procesů v proměnách a vztazích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9834C61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rozvíjení smyslové citlivosti pomocí technik frotáže, asambláže, </w:t>
            </w:r>
            <w:proofErr w:type="spellStart"/>
            <w:r w:rsidRPr="009E19FE">
              <w:rPr>
                <w:rFonts w:asciiTheme="minorHAnsi" w:hAnsiTheme="minorHAnsi" w:cstheme="minorHAnsi"/>
              </w:rPr>
              <w:t>fymáže</w:t>
            </w:r>
            <w:proofErr w:type="spellEnd"/>
          </w:p>
          <w:p w14:paraId="7D15E500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záznam objektivního i subjektivního vidění přírodního dění </w:t>
            </w:r>
          </w:p>
          <w:p w14:paraId="4BFF20F1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látky a jejich výtvarná diferenciace</w:t>
            </w:r>
          </w:p>
          <w:p w14:paraId="159FA5C7" w14:textId="1259BBAB" w:rsidR="00DE0A5D" w:rsidRPr="009E19FE" w:rsidRDefault="00DE0A5D" w:rsidP="0043354D">
            <w:pPr>
              <w:ind w:left="45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A7902C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přírodní zákonitosti vývoje</w:t>
            </w:r>
          </w:p>
          <w:p w14:paraId="3F52A966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klimatologie</w:t>
            </w:r>
          </w:p>
        </w:tc>
      </w:tr>
      <w:tr w:rsidR="00DE0A5D" w:rsidRPr="009E19FE" w14:paraId="3F0AB3DC" w14:textId="77777777" w:rsidTr="003C6C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75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74A9AA2F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</w:tcBorders>
          </w:tcPr>
          <w:p w14:paraId="2BF2BA9F" w14:textId="77777777" w:rsidR="00DE0A5D" w:rsidRPr="009E19FE" w:rsidRDefault="00DE0A5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Já ve vesmíru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F58E6D0" w14:textId="4158BDD8" w:rsidR="15722B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uplatňuje základní typografická a estetická </w:t>
            </w:r>
            <w:proofErr w:type="spellStart"/>
            <w:r w:rsidRPr="009E19FE">
              <w:rPr>
                <w:rFonts w:asciiTheme="minorHAnsi" w:hAnsiTheme="minorHAnsi" w:cstheme="minorHAnsi"/>
              </w:rPr>
              <w:t>paravidla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</w:t>
            </w:r>
          </w:p>
          <w:p w14:paraId="6186E596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výtvarně identifikuje široké škály prvků vizuálně obrazného vyjádření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8FDF4B" w14:textId="163B5316" w:rsidR="15722B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rozvíjení základů práce s textovým editorem</w:t>
            </w:r>
          </w:p>
          <w:p w14:paraId="3AAC9C30" w14:textId="77777777" w:rsidR="00DE0A5D" w:rsidRPr="009E19FE" w:rsidRDefault="7A7B346F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podmíněnost výtvarného tvoření vycházející z přírodních a technických úkazů</w:t>
            </w:r>
          </w:p>
          <w:p w14:paraId="0AF0BEC6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netradiční využití vědy a techniky</w:t>
            </w:r>
          </w:p>
          <w:p w14:paraId="589E3BAF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akční tvar malby a kresby</w:t>
            </w:r>
          </w:p>
          <w:p w14:paraId="49649C43" w14:textId="77777777" w:rsidR="00DE0A5D" w:rsidRPr="009E19FE" w:rsidRDefault="7A7B346F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comics, vizualizované dramatické akce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CBA190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M</w:t>
            </w:r>
            <w:r w:rsidRPr="009E19FE">
              <w:rPr>
                <w:rFonts w:asciiTheme="minorHAnsi" w:hAnsiTheme="minorHAnsi" w:cstheme="minorHAnsi"/>
              </w:rPr>
              <w:t xml:space="preserve"> – vztah podobnosti</w:t>
            </w:r>
          </w:p>
          <w:p w14:paraId="2601E862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F</w:t>
            </w:r>
            <w:r w:rsidRPr="009E19FE">
              <w:rPr>
                <w:rFonts w:asciiTheme="minorHAnsi" w:hAnsiTheme="minorHAnsi" w:cstheme="minorHAnsi"/>
              </w:rPr>
              <w:t xml:space="preserve"> – změna a stálost vesmíru</w:t>
            </w:r>
          </w:p>
          <w:p w14:paraId="323CADA0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Ch</w:t>
            </w:r>
            <w:r w:rsidRPr="009E19FE">
              <w:rPr>
                <w:rFonts w:asciiTheme="minorHAnsi" w:hAnsiTheme="minorHAnsi" w:cstheme="minorHAnsi"/>
              </w:rPr>
              <w:t xml:space="preserve"> – sloučeniny a jejich vlastnosti</w:t>
            </w:r>
          </w:p>
          <w:p w14:paraId="5CDDAB8A" w14:textId="3AAEF6A8" w:rsidR="00DE0A5D" w:rsidRPr="009E19FE" w:rsidRDefault="7A7B346F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ICT</w:t>
            </w:r>
            <w:r w:rsidRPr="009E19FE">
              <w:rPr>
                <w:rFonts w:asciiTheme="minorHAnsi" w:hAnsiTheme="minorHAnsi" w:cstheme="minorHAnsi"/>
              </w:rPr>
              <w:t xml:space="preserve"> – zpracování textů a fotografií, vizualizace, animace</w:t>
            </w:r>
          </w:p>
        </w:tc>
      </w:tr>
      <w:tr w:rsidR="00DE0A5D" w:rsidRPr="009E19FE" w14:paraId="6872E9E4" w14:textId="77777777" w:rsidTr="003C6C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754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18A2D9E3" w14:textId="77777777" w:rsidR="00DE0A5D" w:rsidRPr="009E19FE" w:rsidRDefault="00DE0A5D" w:rsidP="00B766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1633" w:type="dxa"/>
            <w:tcBorders>
              <w:left w:val="double" w:sz="4" w:space="0" w:color="auto"/>
              <w:bottom w:val="single" w:sz="4" w:space="0" w:color="auto"/>
            </w:tcBorders>
          </w:tcPr>
          <w:p w14:paraId="3A8DA093" w14:textId="77777777" w:rsidR="00DE0A5D" w:rsidRPr="009E19FE" w:rsidRDefault="00DE0A5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Já v přírodě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55E956" w14:textId="77777777" w:rsidR="00DE0A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zaznamenává vizuální zkušenosti i zkušenosti získané smysly a racionálním poznáním k zaznamenávání podnětů z představ a fantazie </w:t>
            </w:r>
          </w:p>
          <w:p w14:paraId="08E58274" w14:textId="6E441C7A" w:rsidR="00DE0A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zvládá jednoduché úpravy digitálních fotografií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7CA596E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typy vizuálně obrazných vyjádření </w:t>
            </w:r>
          </w:p>
          <w:p w14:paraId="58D5C121" w14:textId="77777777" w:rsidR="00DE0A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ilustrace, volná malba</w:t>
            </w:r>
          </w:p>
          <w:p w14:paraId="75988EFF" w14:textId="242F6398" w:rsidR="15722B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základní úpravy fotografií a obrázků</w:t>
            </w:r>
          </w:p>
          <w:p w14:paraId="229B4440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animovaný film</w:t>
            </w:r>
          </w:p>
          <w:p w14:paraId="39961607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uspořádání objektů do celků a ploch</w:t>
            </w:r>
          </w:p>
          <w:p w14:paraId="4DD7EF05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vyjádření vztahů, pohybu a proměn</w:t>
            </w:r>
          </w:p>
          <w:p w14:paraId="6FF982E8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statické a dynamické vyjádření </w:t>
            </w:r>
          </w:p>
          <w:p w14:paraId="521FF44B" w14:textId="77777777" w:rsidR="00DE0A5D" w:rsidRPr="009E19FE" w:rsidRDefault="00DE0A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textury, kompozice, čas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EEBBE62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proofErr w:type="spellStart"/>
            <w:r w:rsidRPr="009E19FE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9E19FE">
              <w:rPr>
                <w:rFonts w:asciiTheme="minorHAnsi" w:hAnsiTheme="minorHAnsi" w:cstheme="minorHAnsi"/>
              </w:rPr>
              <w:t xml:space="preserve"> – struktura přírodních materiálů</w:t>
            </w:r>
          </w:p>
          <w:p w14:paraId="24F386FA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Ze</w:t>
            </w:r>
            <w:r w:rsidRPr="009E19FE">
              <w:rPr>
                <w:rFonts w:asciiTheme="minorHAnsi" w:hAnsiTheme="minorHAnsi" w:cstheme="minorHAnsi"/>
              </w:rPr>
              <w:t xml:space="preserve"> – etnické a geografické zvláštnosti</w:t>
            </w:r>
          </w:p>
          <w:p w14:paraId="2D8DE257" w14:textId="5C5E462F" w:rsidR="00DE0A5D" w:rsidRPr="009E19FE" w:rsidRDefault="15722B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ICT</w:t>
            </w:r>
            <w:r w:rsidRPr="009E19FE">
              <w:rPr>
                <w:rFonts w:asciiTheme="minorHAnsi" w:hAnsiTheme="minorHAnsi" w:cstheme="minorHAnsi"/>
              </w:rPr>
              <w:t xml:space="preserve"> – počítačová grafika a animovaná tvorba</w:t>
            </w:r>
          </w:p>
          <w:p w14:paraId="3730DBF4" w14:textId="77777777" w:rsidR="00DE0A5D" w:rsidRPr="009E19FE" w:rsidRDefault="00DE0A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literární text a jeho ztvárnění</w:t>
            </w:r>
          </w:p>
        </w:tc>
      </w:tr>
      <w:tr w:rsidR="0043354D" w:rsidRPr="009E19FE" w14:paraId="2E2FAF7F" w14:textId="77777777" w:rsidTr="003C6C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57"/>
        </w:trPr>
        <w:tc>
          <w:tcPr>
            <w:tcW w:w="75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1B83D042" w14:textId="77777777" w:rsidR="0043354D" w:rsidRPr="009E19FE" w:rsidRDefault="0043354D" w:rsidP="00B766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</w:tcBorders>
          </w:tcPr>
          <w:p w14:paraId="2AD93431" w14:textId="77777777" w:rsidR="0043354D" w:rsidRPr="009E19FE" w:rsidRDefault="0043354D" w:rsidP="00B76631">
            <w:pPr>
              <w:rPr>
                <w:rFonts w:asciiTheme="minorHAnsi" w:hAnsiTheme="minorHAnsi" w:cstheme="minorHAnsi"/>
                <w:b/>
              </w:rPr>
            </w:pPr>
            <w:r w:rsidRPr="009E19FE">
              <w:rPr>
                <w:rFonts w:asciiTheme="minorHAnsi" w:hAnsiTheme="minorHAnsi" w:cstheme="minorHAnsi"/>
                <w:b/>
              </w:rPr>
              <w:t>Já mezi lidmi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32765B" w14:textId="77777777" w:rsidR="0043354D" w:rsidRPr="009E19FE" w:rsidRDefault="0043354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porovnává různé interpretace vizuálně obrazného vyjádření</w:t>
            </w:r>
          </w:p>
          <w:p w14:paraId="46F34D43" w14:textId="77777777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získává osobní postoj v komunikaci</w:t>
            </w:r>
          </w:p>
          <w:p w14:paraId="259D1E8D" w14:textId="4DFDCB5A" w:rsidR="15722B5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ovládá program na tvorbu prezentace a uplatňuje estetická pravidla</w:t>
            </w:r>
          </w:p>
          <w:p w14:paraId="7886E355" w14:textId="7EE7D2C3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vyjadřuje osobní zkušenosti – osobní, společenská a kulturní podmíněnost vlastních soudů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E375E4A" w14:textId="77777777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 xml:space="preserve">moderní umění – soustředění na člověka </w:t>
            </w:r>
          </w:p>
          <w:p w14:paraId="7D28F873" w14:textId="77777777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člověk – realizace viděného (portrét)</w:t>
            </w:r>
          </w:p>
          <w:p w14:paraId="7AC5DD72" w14:textId="77777777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výrazné uplatňování subjektivity</w:t>
            </w:r>
          </w:p>
          <w:p w14:paraId="13CD630A" w14:textId="77777777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hledání svého místa v sociologické skupině</w:t>
            </w:r>
          </w:p>
          <w:p w14:paraId="6D73A451" w14:textId="77777777" w:rsidR="0043354D" w:rsidRPr="009E19FE" w:rsidRDefault="0043354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psychologie barev</w:t>
            </w:r>
          </w:p>
          <w:p w14:paraId="0873965D" w14:textId="77777777" w:rsidR="0043354D" w:rsidRPr="009E19FE" w:rsidRDefault="0043354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porovnávání, působení a zdůvodnění kritérií při vzniku odlišných interpretací</w:t>
            </w:r>
          </w:p>
          <w:p w14:paraId="555C26A8" w14:textId="77777777" w:rsidR="0043354D" w:rsidRPr="009E19FE" w:rsidRDefault="0043354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abstraktní malba – psychologická komunikace, vyjádření obsahu</w:t>
            </w:r>
          </w:p>
          <w:p w14:paraId="4B43CFB3" w14:textId="77777777" w:rsidR="0043354D" w:rsidRPr="009E19FE" w:rsidRDefault="0043354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</w:rPr>
              <w:t>vysvětlování a obhajoba výsledků tvorby</w:t>
            </w:r>
          </w:p>
          <w:p w14:paraId="5C5C413F" w14:textId="5E33B017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</w:rPr>
            </w:pPr>
            <w:r w:rsidRPr="009E19FE">
              <w:rPr>
                <w:rFonts w:asciiTheme="minorHAnsi" w:hAnsiTheme="minorHAnsi" w:cstheme="minorHAnsi"/>
              </w:rPr>
              <w:t>mediální prezentace, předvedení s</w:t>
            </w:r>
            <w:r w:rsidR="003C6C23">
              <w:rPr>
                <w:rFonts w:asciiTheme="minorHAnsi" w:hAnsiTheme="minorHAnsi" w:cstheme="minorHAnsi"/>
              </w:rPr>
              <w:t> </w:t>
            </w:r>
            <w:r w:rsidRPr="009E19FE">
              <w:rPr>
                <w:rFonts w:asciiTheme="minorHAnsi" w:hAnsiTheme="minorHAnsi" w:cstheme="minorHAnsi"/>
              </w:rPr>
              <w:t xml:space="preserve">komentářem </w:t>
            </w:r>
            <w:proofErr w:type="gramStart"/>
            <w:r w:rsidRPr="009E19FE">
              <w:rPr>
                <w:rFonts w:asciiTheme="minorHAnsi" w:hAnsiTheme="minorHAnsi" w:cstheme="minorHAnsi"/>
              </w:rPr>
              <w:t>z</w:t>
            </w:r>
            <w:proofErr w:type="gramEnd"/>
            <w:r w:rsidRPr="009E19FE">
              <w:rPr>
                <w:rFonts w:asciiTheme="minorHAnsi" w:hAnsiTheme="minorHAnsi" w:cstheme="minorHAnsi"/>
              </w:rPr>
              <w:t xml:space="preserve"> důrazem na kompoziční rozvržení </w:t>
            </w:r>
          </w:p>
          <w:p w14:paraId="1910A439" w14:textId="72B30AF4" w:rsidR="0043354D" w:rsidRPr="009E19FE" w:rsidRDefault="15722B5D" w:rsidP="0057216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</w:rPr>
            </w:pPr>
            <w:r w:rsidRPr="009E19FE">
              <w:rPr>
                <w:rFonts w:asciiTheme="minorHAnsi" w:hAnsiTheme="minorHAnsi" w:cstheme="minorHAnsi"/>
              </w:rPr>
              <w:t>komunikační grafika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98EA2B8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slovo jako symbol a znak</w:t>
            </w:r>
          </w:p>
          <w:p w14:paraId="000536A7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D</w:t>
            </w:r>
            <w:r w:rsidRPr="009E19FE">
              <w:rPr>
                <w:rFonts w:asciiTheme="minorHAnsi" w:hAnsiTheme="minorHAnsi" w:cstheme="minorHAnsi"/>
              </w:rPr>
              <w:t xml:space="preserve"> – společnost a současnost</w:t>
            </w:r>
          </w:p>
          <w:p w14:paraId="630E54EC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</w:rPr>
              <w:t>OV</w:t>
            </w:r>
            <w:r w:rsidRPr="009E19FE">
              <w:rPr>
                <w:rFonts w:asciiTheme="minorHAnsi" w:hAnsiTheme="minorHAnsi" w:cstheme="minorHAnsi"/>
              </w:rPr>
              <w:t xml:space="preserve"> – psychologie osobnosti</w:t>
            </w:r>
          </w:p>
          <w:p w14:paraId="37DCBAAD" w14:textId="77777777" w:rsidR="0043354D" w:rsidRPr="009E19FE" w:rsidRDefault="15722B5D" w:rsidP="00B76631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ČJ</w:t>
            </w:r>
            <w:r w:rsidRPr="009E19FE">
              <w:rPr>
                <w:rFonts w:asciiTheme="minorHAnsi" w:hAnsiTheme="minorHAnsi" w:cstheme="minorHAnsi"/>
              </w:rPr>
              <w:t xml:space="preserve"> – slovo a výtvarný znak a symbol</w:t>
            </w:r>
          </w:p>
          <w:p w14:paraId="7F23C450" w14:textId="02EA07A9" w:rsidR="0043354D" w:rsidRPr="009E19FE" w:rsidRDefault="15722B5D" w:rsidP="15722B5D">
            <w:pPr>
              <w:rPr>
                <w:rFonts w:asciiTheme="minorHAnsi" w:hAnsiTheme="minorHAnsi" w:cstheme="minorHAnsi"/>
              </w:rPr>
            </w:pPr>
            <w:r w:rsidRPr="009E19FE">
              <w:rPr>
                <w:rFonts w:asciiTheme="minorHAnsi" w:hAnsiTheme="minorHAnsi" w:cstheme="minorHAnsi"/>
                <w:b/>
                <w:bCs/>
              </w:rPr>
              <w:t>ICT</w:t>
            </w:r>
            <w:r w:rsidRPr="009E19FE">
              <w:rPr>
                <w:rFonts w:asciiTheme="minorHAnsi" w:hAnsiTheme="minorHAnsi" w:cstheme="minorHAnsi"/>
              </w:rPr>
              <w:t xml:space="preserve"> – počítačová grafika a tvorba prezentací</w:t>
            </w:r>
          </w:p>
          <w:p w14:paraId="29F2577D" w14:textId="32BCD8BB" w:rsidR="0043354D" w:rsidRPr="009E19FE" w:rsidRDefault="0043354D" w:rsidP="15722B5D">
            <w:pPr>
              <w:rPr>
                <w:rFonts w:asciiTheme="minorHAnsi" w:hAnsiTheme="minorHAnsi" w:cstheme="minorHAnsi"/>
              </w:rPr>
            </w:pPr>
          </w:p>
          <w:p w14:paraId="51132BAE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</w:p>
          <w:p w14:paraId="677F80CF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</w:p>
          <w:p w14:paraId="217D73CC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</w:p>
          <w:p w14:paraId="6C7A62DD" w14:textId="77777777" w:rsidR="0043354D" w:rsidRPr="009E19FE" w:rsidRDefault="0043354D" w:rsidP="00B76631">
            <w:pPr>
              <w:rPr>
                <w:rFonts w:asciiTheme="minorHAnsi" w:hAnsiTheme="minorHAnsi" w:cstheme="minorHAnsi"/>
              </w:rPr>
            </w:pPr>
          </w:p>
        </w:tc>
      </w:tr>
    </w:tbl>
    <w:p w14:paraId="1B3644A4" w14:textId="77777777" w:rsidR="00DE0A5D" w:rsidRPr="009E19FE" w:rsidRDefault="00DE0A5D" w:rsidP="00DE0A5D">
      <w:pPr>
        <w:rPr>
          <w:rFonts w:asciiTheme="minorHAnsi" w:hAnsiTheme="minorHAnsi" w:cstheme="minorHAnsi"/>
        </w:rPr>
      </w:pPr>
    </w:p>
    <w:p w14:paraId="0EF2579A" w14:textId="30802106" w:rsidR="00DE0A5D" w:rsidRPr="009E19FE" w:rsidRDefault="00DE0A5D" w:rsidP="003C6C23">
      <w:pPr>
        <w:rPr>
          <w:rFonts w:asciiTheme="minorHAnsi" w:hAnsiTheme="minorHAnsi" w:cstheme="minorHAnsi"/>
        </w:rPr>
      </w:pPr>
      <w:r w:rsidRPr="009E19FE">
        <w:rPr>
          <w:rFonts w:asciiTheme="minorHAnsi" w:hAnsiTheme="minorHAnsi" w:cstheme="minorHAnsi"/>
        </w:rPr>
        <w:t>Poznámka: V rámci celé výuky se propojují a prolínají všechna průřezová témata.</w:t>
      </w:r>
    </w:p>
    <w:sectPr w:rsidR="00DE0A5D" w:rsidRPr="009E19FE" w:rsidSect="009E19FE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E931" w14:textId="77777777" w:rsidR="00425CB9" w:rsidRDefault="00425CB9" w:rsidP="009E19FE">
      <w:r>
        <w:separator/>
      </w:r>
    </w:p>
  </w:endnote>
  <w:endnote w:type="continuationSeparator" w:id="0">
    <w:p w14:paraId="441BEB53" w14:textId="77777777" w:rsidR="00425CB9" w:rsidRDefault="00425CB9" w:rsidP="009E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6484" w14:textId="45313F8E" w:rsidR="009E19FE" w:rsidRPr="008E3B76" w:rsidRDefault="009E19FE" w:rsidP="003C6C23">
    <w:pPr>
      <w:pStyle w:val="Zpat"/>
      <w:pBdr>
        <w:top w:val="single" w:sz="4" w:space="1" w:color="auto"/>
      </w:pBdr>
      <w:rPr>
        <w:rFonts w:asciiTheme="minorHAnsi" w:hAnsiTheme="minorHAnsi" w:cstheme="minorHAnsi"/>
      </w:rPr>
    </w:pPr>
    <w:r>
      <w:rPr>
        <w:rFonts w:asciiTheme="minorHAnsi" w:hAnsiTheme="minorHAnsi" w:cstheme="minorHAnsi"/>
        <w:b/>
      </w:rPr>
      <w:t>E</w:t>
    </w:r>
    <w:r w:rsidRPr="008E3B76">
      <w:rPr>
        <w:rFonts w:asciiTheme="minorHAnsi" w:hAnsiTheme="minorHAnsi" w:cstheme="minorHAnsi"/>
        <w:b/>
      </w:rPr>
      <w:t>.</w:t>
    </w:r>
    <w:r>
      <w:rPr>
        <w:rFonts w:asciiTheme="minorHAnsi" w:hAnsiTheme="minorHAnsi" w:cstheme="minorHAnsi"/>
        <w:b/>
      </w:rPr>
      <w:t>6.1</w:t>
    </w:r>
    <w:r w:rsidR="003C6C23">
      <w:rPr>
        <w:rFonts w:asciiTheme="minorHAnsi" w:hAnsiTheme="minorHAnsi" w:cstheme="minorHAnsi"/>
        <w:b/>
      </w:rPr>
      <w:tab/>
    </w:r>
    <w:r w:rsidR="003C6C23">
      <w:rPr>
        <w:rFonts w:asciiTheme="minorHAnsi" w:hAnsiTheme="minorHAnsi" w:cstheme="minorHAnsi"/>
        <w:b/>
      </w:rPr>
      <w:tab/>
    </w:r>
    <w:r w:rsidR="003C6C23">
      <w:rPr>
        <w:rFonts w:ascii="Calibri" w:hAnsi="Calibri" w:cs="Calibri"/>
        <w:b/>
      </w:rPr>
      <w:t xml:space="preserve">Strana </w:t>
    </w:r>
    <w:r w:rsidR="003C6C23">
      <w:rPr>
        <w:rFonts w:ascii="Calibri" w:hAnsi="Calibri" w:cs="Calibri"/>
        <w:b/>
      </w:rPr>
      <w:fldChar w:fldCharType="begin"/>
    </w:r>
    <w:r w:rsidR="003C6C23">
      <w:rPr>
        <w:rFonts w:ascii="Calibri" w:hAnsi="Calibri" w:cs="Calibri"/>
        <w:b/>
      </w:rPr>
      <w:instrText>PAGE   \* MERGEFORMAT</w:instrText>
    </w:r>
    <w:r w:rsidR="003C6C23">
      <w:rPr>
        <w:rFonts w:ascii="Calibri" w:hAnsi="Calibri" w:cs="Calibri"/>
        <w:b/>
      </w:rPr>
      <w:fldChar w:fldCharType="separate"/>
    </w:r>
    <w:r w:rsidR="003C6C23">
      <w:rPr>
        <w:rFonts w:ascii="Calibri" w:hAnsi="Calibri" w:cs="Calibri"/>
        <w:b/>
      </w:rPr>
      <w:t>1</w:t>
    </w:r>
    <w:r w:rsidR="003C6C23">
      <w:rPr>
        <w:rFonts w:ascii="Calibri" w:hAnsi="Calibri" w:cs="Calibri"/>
        <w:b/>
      </w:rPr>
      <w:fldChar w:fldCharType="end"/>
    </w:r>
    <w:r w:rsidR="003C6C23">
      <w:rPr>
        <w:rFonts w:ascii="Calibri" w:hAnsi="Calibri" w:cs="Calibri"/>
        <w:b/>
      </w:rPr>
      <w:t xml:space="preserve"> z </w:t>
    </w:r>
    <w:r w:rsidR="003C6C23">
      <w:rPr>
        <w:rFonts w:ascii="Calibri" w:hAnsi="Calibri" w:cs="Calibri"/>
        <w:b/>
      </w:rPr>
      <w:fldChar w:fldCharType="begin"/>
    </w:r>
    <w:r w:rsidR="003C6C23">
      <w:rPr>
        <w:rFonts w:ascii="Calibri" w:hAnsi="Calibri" w:cs="Calibri"/>
        <w:b/>
      </w:rPr>
      <w:instrText xml:space="preserve"> NUMPAGES   \* MERGEFORMAT </w:instrText>
    </w:r>
    <w:r w:rsidR="003C6C23">
      <w:rPr>
        <w:rFonts w:ascii="Calibri" w:hAnsi="Calibri" w:cs="Calibri"/>
        <w:b/>
      </w:rPr>
      <w:fldChar w:fldCharType="separate"/>
    </w:r>
    <w:r w:rsidR="003C6C23">
      <w:rPr>
        <w:rFonts w:ascii="Calibri" w:hAnsi="Calibri" w:cs="Calibri"/>
        <w:b/>
      </w:rPr>
      <w:t>3</w:t>
    </w:r>
    <w:r w:rsidR="003C6C23">
      <w:rPr>
        <w:rFonts w:ascii="Calibri" w:hAnsi="Calibri" w:cs="Calibri"/>
        <w:b/>
      </w:rPr>
      <w:fldChar w:fldCharType="end"/>
    </w:r>
    <w:r w:rsidR="003C6C23">
      <w:rPr>
        <w:rFonts w:asciiTheme="minorHAnsi" w:hAnsiTheme="minorHAnsi" w:cstheme="minorHAnsi"/>
      </w:rPr>
      <w:t xml:space="preserve"> </w:t>
    </w:r>
    <w:r w:rsidR="003C6C23" w:rsidRPr="008E3B76">
      <w:rPr>
        <w:rFonts w:asciiTheme="minorHAnsi" w:hAnsiTheme="minorHAnsi" w:cstheme="minorHAnsi"/>
      </w:rPr>
      <w:t xml:space="preserve"> </w:t>
    </w:r>
  </w:p>
  <w:p w14:paraId="767C3940" w14:textId="17F2F3FF" w:rsidR="009E19FE" w:rsidRDefault="009E19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C09B" w14:textId="77777777" w:rsidR="003C6C23" w:rsidRPr="008E3B76" w:rsidRDefault="003C6C23" w:rsidP="003C6C23">
    <w:pPr>
      <w:pStyle w:val="Zpat"/>
      <w:tabs>
        <w:tab w:val="clear" w:pos="9072"/>
        <w:tab w:val="right" w:pos="13892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b/>
      </w:rPr>
      <w:t>E</w:t>
    </w:r>
    <w:r w:rsidRPr="008E3B76">
      <w:rPr>
        <w:rFonts w:asciiTheme="minorHAnsi" w:hAnsiTheme="minorHAnsi" w:cstheme="minorHAnsi"/>
        <w:b/>
      </w:rPr>
      <w:t>.</w:t>
    </w:r>
    <w:r>
      <w:rPr>
        <w:rFonts w:asciiTheme="minorHAnsi" w:hAnsiTheme="minorHAnsi" w:cstheme="minorHAnsi"/>
        <w:b/>
      </w:rPr>
      <w:t>6.1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8E3B76">
      <w:rPr>
        <w:rFonts w:asciiTheme="minorHAnsi" w:hAnsiTheme="minorHAnsi" w:cstheme="minorHAnsi"/>
      </w:rPr>
      <w:t xml:space="preserve"> </w:t>
    </w:r>
  </w:p>
  <w:p w14:paraId="096ECC95" w14:textId="77777777" w:rsidR="003C6C23" w:rsidRDefault="003C6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D5C9" w14:textId="77777777" w:rsidR="00425CB9" w:rsidRDefault="00425CB9" w:rsidP="009E19FE">
      <w:r>
        <w:separator/>
      </w:r>
    </w:p>
  </w:footnote>
  <w:footnote w:type="continuationSeparator" w:id="0">
    <w:p w14:paraId="621F2F51" w14:textId="77777777" w:rsidR="00425CB9" w:rsidRDefault="00425CB9" w:rsidP="009E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B07A" w14:textId="77777777" w:rsidR="009E19FE" w:rsidRDefault="009E19FE" w:rsidP="009E19FE">
    <w:pPr>
      <w:tabs>
        <w:tab w:val="right" w:pos="1400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216DEAC0" w14:textId="77777777" w:rsidR="009E19FE" w:rsidRDefault="009E19FE" w:rsidP="009E19FE">
    <w:pPr>
      <w:tabs>
        <w:tab w:val="right" w:pos="1400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1D928194" w14:textId="434F3C3D" w:rsidR="009E19FE" w:rsidRPr="003C6C23" w:rsidRDefault="009E19FE" w:rsidP="009E19FE">
    <w:pPr>
      <w:tabs>
        <w:tab w:val="right" w:pos="14002"/>
      </w:tabs>
      <w:rPr>
        <w:rFonts w:ascii="Calibri" w:hAnsi="Calibri" w:cs="Calibri"/>
        <w:b/>
        <w:bCs/>
        <w:sz w:val="22"/>
      </w:rPr>
    </w:pPr>
    <w:r w:rsidRPr="003C6C23">
      <w:rPr>
        <w:rFonts w:ascii="Calibri" w:hAnsi="Calibri" w:cs="Calibri"/>
        <w:sz w:val="22"/>
      </w:rPr>
      <w:t>platný od 1. 9. 2023 (pro školní rok 2023/2024</w:t>
    </w:r>
    <w:r w:rsidRPr="003C6C23">
      <w:rPr>
        <w:rFonts w:ascii="Calibri" w:hAnsi="Calibri" w:cs="Calibri"/>
        <w:sz w:val="22"/>
      </w:rPr>
      <w:tab/>
    </w:r>
    <w:r w:rsidRPr="003C6C23">
      <w:rPr>
        <w:rFonts w:ascii="Calibri" w:hAnsi="Calibri" w:cs="Calibri"/>
        <w:b/>
        <w:bCs/>
        <w:sz w:val="22"/>
      </w:rPr>
      <w:t>Výtvarná výchova</w:t>
    </w:r>
  </w:p>
  <w:p w14:paraId="51C6DBD5" w14:textId="6E1FA726" w:rsidR="003C6C23" w:rsidRPr="003C6C23" w:rsidRDefault="003C6C23" w:rsidP="003C6C23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73690AC5" w14:textId="77777777" w:rsidR="009E19FE" w:rsidRDefault="009E19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11A6" w14:textId="77777777" w:rsidR="003C6C23" w:rsidRDefault="003C6C23" w:rsidP="009E19FE">
    <w:pPr>
      <w:tabs>
        <w:tab w:val="right" w:pos="1400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3A7CF169" w14:textId="77777777" w:rsidR="003C6C23" w:rsidRDefault="003C6C23" w:rsidP="009E19FE">
    <w:pPr>
      <w:tabs>
        <w:tab w:val="right" w:pos="1400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66461665" w14:textId="77777777" w:rsidR="003C6C23" w:rsidRPr="003C6C23" w:rsidRDefault="003C6C23" w:rsidP="009E19FE">
    <w:pPr>
      <w:tabs>
        <w:tab w:val="right" w:pos="14002"/>
      </w:tabs>
      <w:rPr>
        <w:rFonts w:ascii="Calibri" w:hAnsi="Calibri" w:cs="Calibri"/>
        <w:b/>
        <w:bCs/>
        <w:sz w:val="22"/>
      </w:rPr>
    </w:pPr>
    <w:r w:rsidRPr="003C6C23">
      <w:rPr>
        <w:rFonts w:ascii="Calibri" w:hAnsi="Calibri" w:cs="Calibri"/>
        <w:sz w:val="22"/>
      </w:rPr>
      <w:t>platný od 1. 9. 2023 (pro školní rok 2023/2024</w:t>
    </w:r>
    <w:r w:rsidRPr="003C6C23">
      <w:rPr>
        <w:rFonts w:ascii="Calibri" w:hAnsi="Calibri" w:cs="Calibri"/>
        <w:sz w:val="22"/>
      </w:rPr>
      <w:tab/>
    </w:r>
    <w:r w:rsidRPr="003C6C23">
      <w:rPr>
        <w:rFonts w:ascii="Calibri" w:hAnsi="Calibri" w:cs="Calibri"/>
        <w:b/>
        <w:bCs/>
        <w:sz w:val="22"/>
      </w:rPr>
      <w:t>Výtvarná výchova</w:t>
    </w:r>
  </w:p>
  <w:p w14:paraId="29D604F2" w14:textId="77777777" w:rsidR="003C6C23" w:rsidRPr="003C6C23" w:rsidRDefault="003C6C23" w:rsidP="003C6C23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1288931B" w14:textId="77777777" w:rsidR="003C6C23" w:rsidRDefault="003C6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7F1"/>
    <w:multiLevelType w:val="hybridMultilevel"/>
    <w:tmpl w:val="6DCCAB6A"/>
    <w:lvl w:ilvl="0" w:tplc="96D00D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26F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4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64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A0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07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01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A9A6"/>
    <w:multiLevelType w:val="hybridMultilevel"/>
    <w:tmpl w:val="0F0E0118"/>
    <w:lvl w:ilvl="0" w:tplc="3DD2F3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545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81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0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05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46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2A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E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23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D242"/>
    <w:multiLevelType w:val="hybridMultilevel"/>
    <w:tmpl w:val="15C234A4"/>
    <w:lvl w:ilvl="0" w:tplc="E59AC7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CA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2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00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89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6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AE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25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4A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29642"/>
    <w:multiLevelType w:val="hybridMultilevel"/>
    <w:tmpl w:val="F844DA5E"/>
    <w:lvl w:ilvl="0" w:tplc="CF3CBD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A5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8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E5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05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C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6F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6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7CB6"/>
    <w:multiLevelType w:val="hybridMultilevel"/>
    <w:tmpl w:val="F8044FEA"/>
    <w:lvl w:ilvl="0" w:tplc="3CBE8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C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AE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C7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C7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67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EF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68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95D8"/>
    <w:multiLevelType w:val="hybridMultilevel"/>
    <w:tmpl w:val="F6EA2B0E"/>
    <w:lvl w:ilvl="0" w:tplc="2578B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E1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24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F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61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7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4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3BA76"/>
    <w:multiLevelType w:val="hybridMultilevel"/>
    <w:tmpl w:val="E5EC5064"/>
    <w:lvl w:ilvl="0" w:tplc="790E78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760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CF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2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83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05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A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AD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6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AB395"/>
    <w:multiLevelType w:val="hybridMultilevel"/>
    <w:tmpl w:val="61AED926"/>
    <w:lvl w:ilvl="0" w:tplc="1A4E81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960F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8E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E7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6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C8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86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A4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66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151D9"/>
    <w:multiLevelType w:val="hybridMultilevel"/>
    <w:tmpl w:val="4C14EF7E"/>
    <w:lvl w:ilvl="0" w:tplc="BECE5D4A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5D"/>
    <w:rsid w:val="00065D4D"/>
    <w:rsid w:val="0031122C"/>
    <w:rsid w:val="003C036C"/>
    <w:rsid w:val="003C6C23"/>
    <w:rsid w:val="00425CB9"/>
    <w:rsid w:val="0043354D"/>
    <w:rsid w:val="00572161"/>
    <w:rsid w:val="007878CF"/>
    <w:rsid w:val="0089475A"/>
    <w:rsid w:val="009E19FE"/>
    <w:rsid w:val="00CA0786"/>
    <w:rsid w:val="00CA42FA"/>
    <w:rsid w:val="00D84466"/>
    <w:rsid w:val="00DE0A5D"/>
    <w:rsid w:val="15722B5D"/>
    <w:rsid w:val="4E338498"/>
    <w:rsid w:val="7A7B346F"/>
    <w:rsid w:val="7F24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D5560"/>
  <w15:chartTrackingRefBased/>
  <w15:docId w15:val="{C5AB4C47-CD88-4067-A90B-7EBA5120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A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E0A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19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9F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9E19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19F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9E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828C-0C58-4B5D-BCAB-A50DC350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2473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Mucha</dc:creator>
  <cp:keywords/>
  <dc:description/>
  <cp:lastModifiedBy>Pavel Dvořák</cp:lastModifiedBy>
  <cp:revision>2</cp:revision>
  <dcterms:created xsi:type="dcterms:W3CDTF">2026-01-13T09:21:00Z</dcterms:created>
  <dcterms:modified xsi:type="dcterms:W3CDTF">2026-01-13T09:21:00Z</dcterms:modified>
</cp:coreProperties>
</file>